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733" w:rsidRPr="003D5736" w:rsidRDefault="004B48B3" w:rsidP="0061479E">
      <w:pPr>
        <w:pStyle w:val="2"/>
        <w:jc w:val="center"/>
      </w:pPr>
      <w:r w:rsidRPr="003D5736">
        <w:t>3</w:t>
      </w:r>
      <w:r w:rsidRPr="003D5736">
        <w:t xml:space="preserve">　简谐运动的回复力和能量</w:t>
      </w:r>
    </w:p>
    <w:p w:rsidR="00C03733" w:rsidRPr="003D5736" w:rsidRDefault="0061479E" w:rsidP="0061479E">
      <w:pPr>
        <w:tabs>
          <w:tab w:val="left" w:pos="2268"/>
          <w:tab w:val="left" w:pos="4395"/>
          <w:tab w:val="left" w:pos="6521"/>
        </w:tabs>
        <w:spacing w:line="360" w:lineRule="auto"/>
        <w:jc w:val="center"/>
        <w:rPr>
          <w:rFonts w:ascii="Times New Roman" w:hAnsi="Times New Roman"/>
        </w:rPr>
      </w:pPr>
      <w:r w:rsidRPr="003D5736">
        <w:rPr>
          <w:rFonts w:ascii="Times New Roman" w:eastAsia="方正楷体_GBK" w:hAnsi="Times New Roman"/>
        </w:rPr>
        <w:t>分值：</w:t>
      </w:r>
      <w:r w:rsidRPr="003D5736">
        <w:rPr>
          <w:rFonts w:ascii="Times New Roman" w:hAnsi="Times New Roman"/>
        </w:rPr>
        <w:t>60</w:t>
      </w:r>
      <w:r w:rsidRPr="003D5736">
        <w:rPr>
          <w:rFonts w:ascii="Times New Roman" w:eastAsia="方正楷体_GBK" w:hAnsi="Times New Roman"/>
        </w:rPr>
        <w:t>分</w:t>
      </w:r>
    </w:p>
    <w:p w:rsidR="00C03733" w:rsidRPr="003D5736" w:rsidRDefault="006571EB" w:rsidP="0061479E">
      <w:pPr>
        <w:tabs>
          <w:tab w:val="left" w:pos="2268"/>
          <w:tab w:val="left" w:pos="4395"/>
          <w:tab w:val="left" w:pos="6521"/>
        </w:tabs>
        <w:spacing w:line="360" w:lineRule="auto"/>
        <w:rPr>
          <w:rFonts w:ascii="Times New Roman" w:hAnsi="Times New Roman"/>
        </w:rPr>
      </w:pPr>
      <w:r w:rsidRPr="005A6DD9">
        <w:rPr>
          <w:rFonts w:ascii="Times New Roman" w:hAnsi="Times New Roman"/>
          <w:noProof/>
        </w:rPr>
        <w:drawing>
          <wp:inline distT="0" distB="0" distL="0" distR="0">
            <wp:extent cx="1082040" cy="251460"/>
            <wp:effectExtent l="0" t="0" r="3810" b="0"/>
            <wp:docPr id="34"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201251" w:rsidRPr="003D5736">
        <w:rPr>
          <w:rFonts w:ascii="Times New Roman" w:eastAsia="方正楷体_GBK" w:hAnsi="Times New Roman"/>
        </w:rPr>
        <w:t>[</w:t>
      </w:r>
      <w:r w:rsidR="004B48B3" w:rsidRPr="003D5736">
        <w:rPr>
          <w:rFonts w:ascii="Times New Roman" w:hAnsi="Times New Roman"/>
        </w:rPr>
        <w:t>1</w:t>
      </w:r>
      <w:r w:rsidR="004B48B3" w:rsidRPr="003D5736">
        <w:rPr>
          <w:rFonts w:ascii="Times New Roman" w:hAnsi="Times New Roman"/>
          <w:i/>
        </w:rPr>
        <w:t>~</w:t>
      </w:r>
      <w:r w:rsidR="004B48B3" w:rsidRPr="003D5736">
        <w:rPr>
          <w:rFonts w:ascii="Times New Roman" w:hAnsi="Times New Roman"/>
        </w:rPr>
        <w:t>6</w:t>
      </w:r>
      <w:r w:rsidR="004B48B3" w:rsidRPr="003D5736">
        <w:rPr>
          <w:rFonts w:ascii="Times New Roman" w:eastAsia="方正楷体_GBK" w:hAnsi="Times New Roman"/>
        </w:rPr>
        <w:t>题，每题</w:t>
      </w:r>
      <w:r w:rsidR="004B48B3" w:rsidRPr="003D5736">
        <w:rPr>
          <w:rFonts w:ascii="Times New Roman" w:hAnsi="Times New Roman"/>
        </w:rPr>
        <w:t>4</w:t>
      </w:r>
      <w:r w:rsidR="004B48B3" w:rsidRPr="003D5736">
        <w:rPr>
          <w:rFonts w:ascii="Times New Roman" w:eastAsia="方正楷体_GBK" w:hAnsi="Times New Roman"/>
        </w:rPr>
        <w:t>分</w:t>
      </w:r>
      <w:r w:rsidR="00201251" w:rsidRPr="003D5736">
        <w:rPr>
          <w:rFonts w:ascii="Times New Roman" w:eastAsia="方正楷体_GBK" w:hAnsi="Times New Roman"/>
        </w:rPr>
        <w:t>]</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eastAsia="方正黑体_GBK" w:hAnsi="Times New Roman"/>
        </w:rPr>
        <w:t>考点一</w:t>
      </w:r>
      <w:r w:rsidRPr="003D5736">
        <w:rPr>
          <w:rFonts w:ascii="Times New Roman" w:hAnsi="Times New Roman"/>
        </w:rPr>
        <w:t xml:space="preserve">　</w:t>
      </w:r>
      <w:r w:rsidRPr="003D5736">
        <w:rPr>
          <w:rFonts w:ascii="Times New Roman" w:eastAsia="方正黑体_GBK" w:hAnsi="Times New Roman"/>
        </w:rPr>
        <w:t>简谐运动的回复力</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eastAsia="方正楷体_GBK" w:hAnsi="Times New Roman"/>
        </w:rPr>
        <w:t>多选</w:t>
      </w:r>
      <w:r w:rsidR="00201251" w:rsidRPr="003D5736">
        <w:rPr>
          <w:rFonts w:ascii="Times New Roman" w:eastAsia="方正楷体_GBK" w:hAnsi="Times New Roman"/>
        </w:rPr>
        <w:t>)</w:t>
      </w:r>
      <w:r w:rsidRPr="003D5736">
        <w:rPr>
          <w:rFonts w:ascii="Times New Roman" w:hAnsi="Times New Roman"/>
        </w:rPr>
        <w:t>关于简谐运动的回复力，下列说法正确的是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简谐运动的回复力一定是弹力</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回复力的方向一定指向平衡位置</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回复力大小一定与位移大小成正比，且两者方向总是相反</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简谐运动的回复力公式</w:t>
      </w:r>
      <w:r w:rsidRPr="003D5736">
        <w:rPr>
          <w:rFonts w:ascii="Times New Roman" w:hAnsi="Times New Roman"/>
          <w:i/>
        </w:rPr>
        <w:t>F</w:t>
      </w:r>
      <w:r w:rsidR="003B5E51" w:rsidRPr="003D5736">
        <w:rPr>
          <w:rFonts w:ascii="Times New Roman" w:hAnsi="Times New Roman"/>
        </w:rPr>
        <w:t>＝－</w:t>
      </w:r>
      <w:r w:rsidRPr="003D5736">
        <w:rPr>
          <w:rFonts w:ascii="Times New Roman" w:hAnsi="Times New Roman"/>
          <w:i/>
        </w:rPr>
        <w:t>kx</w:t>
      </w:r>
      <w:r w:rsidRPr="003D5736">
        <w:rPr>
          <w:rFonts w:ascii="Times New Roman" w:hAnsi="Times New Roman"/>
        </w:rPr>
        <w:t>中，</w:t>
      </w:r>
      <w:r w:rsidRPr="003D5736">
        <w:rPr>
          <w:rFonts w:ascii="Times New Roman" w:hAnsi="Times New Roman"/>
          <w:i/>
        </w:rPr>
        <w:t>k</w:t>
      </w:r>
      <w:r w:rsidRPr="003D5736">
        <w:rPr>
          <w:rFonts w:ascii="Times New Roman" w:hAnsi="Times New Roman"/>
        </w:rPr>
        <w:t>是弹簧的劲度系数，</w:t>
      </w:r>
      <w:r w:rsidRPr="003D5736">
        <w:rPr>
          <w:rFonts w:ascii="Times New Roman" w:hAnsi="Times New Roman"/>
          <w:i/>
        </w:rPr>
        <w:t>x</w:t>
      </w:r>
      <w:r w:rsidRPr="003D5736">
        <w:rPr>
          <w:rFonts w:ascii="Times New Roman" w:hAnsi="Times New Roman"/>
        </w:rPr>
        <w:t>是弹簧的长度</w:t>
      </w: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2</w:t>
      </w:r>
      <w:r w:rsidR="00201251" w:rsidRPr="003D5736">
        <w:rPr>
          <w:rFonts w:ascii="Times New Roman" w:hAnsi="Times New Roman"/>
        </w:rPr>
        <w:t>.</w:t>
      </w:r>
      <w:r w:rsidRPr="003D5736">
        <w:rPr>
          <w:rFonts w:ascii="Times New Roman" w:hAnsi="Times New Roman"/>
        </w:rPr>
        <w:t>如图所示，轻弹簧的一端固定在光滑斜面上，另一端拴着一个小球静止在斜面上</w:t>
      </w:r>
      <w:r w:rsidR="00201251" w:rsidRPr="003D5736">
        <w:rPr>
          <w:rFonts w:ascii="Times New Roman" w:hAnsi="Times New Roman"/>
        </w:rPr>
        <w:t>(</w:t>
      </w:r>
      <w:r w:rsidRPr="003D5736">
        <w:rPr>
          <w:rFonts w:ascii="Times New Roman" w:hAnsi="Times New Roman"/>
        </w:rPr>
        <w:t>斜面固定</w:t>
      </w:r>
      <w:r w:rsidR="00201251" w:rsidRPr="003D5736">
        <w:rPr>
          <w:rFonts w:ascii="Times New Roman" w:hAnsi="Times New Roman"/>
        </w:rPr>
        <w:t>)</w:t>
      </w:r>
      <w:r w:rsidRPr="003D5736">
        <w:rPr>
          <w:rFonts w:ascii="Times New Roman" w:hAnsi="Times New Roman"/>
        </w:rPr>
        <w:t>，当把小球沿斜面拉下一段距离</w:t>
      </w:r>
      <w:r w:rsidR="00201251" w:rsidRPr="003D5736">
        <w:rPr>
          <w:rFonts w:ascii="Times New Roman" w:hAnsi="Times New Roman"/>
        </w:rPr>
        <w:t>(</w:t>
      </w:r>
      <w:r w:rsidRPr="003D5736">
        <w:rPr>
          <w:rFonts w:ascii="Times New Roman" w:hAnsi="Times New Roman"/>
        </w:rPr>
        <w:t>弹簧在弹性限度内</w:t>
      </w:r>
      <w:r w:rsidR="00201251" w:rsidRPr="003D5736">
        <w:rPr>
          <w:rFonts w:ascii="Times New Roman" w:hAnsi="Times New Roman"/>
        </w:rPr>
        <w:t>)</w:t>
      </w:r>
      <w:r w:rsidRPr="003D5736">
        <w:rPr>
          <w:rFonts w:ascii="Times New Roman" w:hAnsi="Times New Roman"/>
        </w:rPr>
        <w:t>，然后松开，小球开始运动，空气阻力忽略不计，若以小球静止时的位置为坐标原点，下列关于小球受到的合力</w:t>
      </w:r>
      <w:r w:rsidRPr="003D5736">
        <w:rPr>
          <w:rFonts w:ascii="Times New Roman" w:hAnsi="Times New Roman"/>
          <w:i/>
        </w:rPr>
        <w:t>F</w:t>
      </w:r>
      <w:r w:rsidRPr="003D5736">
        <w:rPr>
          <w:rFonts w:ascii="Times New Roman" w:hAnsi="Times New Roman"/>
        </w:rPr>
        <w:t>随位移</w:t>
      </w:r>
      <w:r w:rsidRPr="003D5736">
        <w:rPr>
          <w:rFonts w:ascii="Times New Roman" w:hAnsi="Times New Roman"/>
          <w:i/>
        </w:rPr>
        <w:t>x</w:t>
      </w:r>
      <w:r w:rsidRPr="003D5736">
        <w:rPr>
          <w:rFonts w:ascii="Times New Roman" w:hAnsi="Times New Roman"/>
        </w:rPr>
        <w:t>变化的关系图正确的是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1082040" cy="716280"/>
            <wp:effectExtent l="0" t="0" r="3810" b="7620"/>
            <wp:docPr id="35"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2040" cy="716280"/>
                    </a:xfrm>
                    <a:prstGeom prst="rect">
                      <a:avLst/>
                    </a:prstGeom>
                    <a:noFill/>
                    <a:ln>
                      <a:noFill/>
                    </a:ln>
                  </pic:spPr>
                </pic:pic>
              </a:graphicData>
            </a:graphic>
          </wp:inline>
        </w:drawing>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2811780" cy="716280"/>
            <wp:effectExtent l="0" t="0" r="7620" b="7620"/>
            <wp:docPr id="36"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1780" cy="71628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eastAsia="方正黑体_GBK" w:hAnsi="Times New Roman"/>
        </w:rPr>
        <w:t>考点二</w:t>
      </w:r>
      <w:r w:rsidRPr="003D5736">
        <w:rPr>
          <w:rFonts w:ascii="Times New Roman" w:hAnsi="Times New Roman"/>
        </w:rPr>
        <w:t xml:space="preserve">　</w:t>
      </w:r>
      <w:r w:rsidRPr="003D5736">
        <w:rPr>
          <w:rFonts w:ascii="Times New Roman" w:eastAsia="方正黑体_GBK" w:hAnsi="Times New Roman"/>
        </w:rPr>
        <w:t>简谐运动的能量及各物理量的变化</w:t>
      </w: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3</w:t>
      </w:r>
      <w:r w:rsidR="00201251" w:rsidRPr="003D5736">
        <w:rPr>
          <w:rFonts w:ascii="Times New Roman" w:hAnsi="Times New Roman"/>
        </w:rPr>
        <w:t>.</w:t>
      </w:r>
      <w:r w:rsidRPr="003D5736">
        <w:rPr>
          <w:rFonts w:ascii="Times New Roman" w:hAnsi="Times New Roman"/>
        </w:rPr>
        <w:t>把一个小球套在光滑细杆上，球与轻弹簧相连组成弹簧振子，小球沿杆在水平方向做简谐运动，平衡位置为</w:t>
      </w:r>
      <w:r w:rsidRPr="003D5736">
        <w:rPr>
          <w:rFonts w:ascii="Times New Roman" w:hAnsi="Times New Roman"/>
          <w:i/>
        </w:rPr>
        <w:t>O</w:t>
      </w:r>
      <w:r w:rsidRPr="003D5736">
        <w:rPr>
          <w:rFonts w:ascii="Times New Roman" w:hAnsi="Times New Roman"/>
        </w:rPr>
        <w:t>，小球在</w:t>
      </w:r>
      <w:r w:rsidRPr="003D5736">
        <w:rPr>
          <w:rFonts w:ascii="Times New Roman" w:hAnsi="Times New Roman"/>
          <w:i/>
        </w:rPr>
        <w:t>A</w:t>
      </w:r>
      <w:r w:rsidRPr="003D5736">
        <w:rPr>
          <w:rFonts w:ascii="Times New Roman" w:hAnsi="Times New Roman"/>
        </w:rPr>
        <w:t>、</w:t>
      </w:r>
      <w:r w:rsidRPr="003D5736">
        <w:rPr>
          <w:rFonts w:ascii="Times New Roman" w:hAnsi="Times New Roman"/>
          <w:i/>
        </w:rPr>
        <w:t>B</w:t>
      </w:r>
      <w:r w:rsidRPr="003D5736">
        <w:rPr>
          <w:rFonts w:ascii="Times New Roman" w:hAnsi="Times New Roman"/>
        </w:rPr>
        <w:t>间振动，如图所示。下列结论正确的是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1226820" cy="358140"/>
            <wp:effectExtent l="0" t="0" r="0" b="3810"/>
            <wp:docPr id="37"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6820" cy="35814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小球在</w:t>
      </w:r>
      <w:r w:rsidRPr="003D5736">
        <w:rPr>
          <w:rFonts w:ascii="Times New Roman" w:hAnsi="Times New Roman"/>
          <w:i/>
        </w:rPr>
        <w:t>O</w:t>
      </w:r>
      <w:r w:rsidRPr="003D5736">
        <w:rPr>
          <w:rFonts w:ascii="Times New Roman" w:hAnsi="Times New Roman"/>
        </w:rPr>
        <w:t>位置时，动能最大，势能最小</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小球在</w:t>
      </w:r>
      <w:r w:rsidRPr="003D5736">
        <w:rPr>
          <w:rFonts w:ascii="Times New Roman" w:hAnsi="Times New Roman"/>
          <w:i/>
        </w:rPr>
        <w:t>A</w:t>
      </w:r>
      <w:r w:rsidRPr="003D5736">
        <w:rPr>
          <w:rFonts w:ascii="Times New Roman" w:hAnsi="Times New Roman"/>
        </w:rPr>
        <w:t>、</w:t>
      </w:r>
      <w:r w:rsidRPr="003D5736">
        <w:rPr>
          <w:rFonts w:ascii="Times New Roman" w:hAnsi="Times New Roman"/>
          <w:i/>
        </w:rPr>
        <w:t>B</w:t>
      </w:r>
      <w:r w:rsidRPr="003D5736">
        <w:rPr>
          <w:rFonts w:ascii="Times New Roman" w:hAnsi="Times New Roman"/>
        </w:rPr>
        <w:t>位置时，动能最大，总能量最大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小球从</w:t>
      </w:r>
      <w:r w:rsidRPr="003D5736">
        <w:rPr>
          <w:rFonts w:ascii="Times New Roman" w:hAnsi="Times New Roman"/>
          <w:i/>
        </w:rPr>
        <w:t>A</w:t>
      </w:r>
      <w:r w:rsidRPr="003D5736">
        <w:rPr>
          <w:rFonts w:ascii="Times New Roman" w:hAnsi="Times New Roman"/>
        </w:rPr>
        <w:t>经</w:t>
      </w:r>
      <w:r w:rsidRPr="003D5736">
        <w:rPr>
          <w:rFonts w:ascii="Times New Roman" w:hAnsi="Times New Roman"/>
          <w:i/>
        </w:rPr>
        <w:t>O</w:t>
      </w:r>
      <w:r w:rsidRPr="003D5736">
        <w:rPr>
          <w:rFonts w:ascii="Times New Roman" w:hAnsi="Times New Roman"/>
        </w:rPr>
        <w:t>到</w:t>
      </w:r>
      <w:r w:rsidRPr="003D5736">
        <w:rPr>
          <w:rFonts w:ascii="Times New Roman" w:hAnsi="Times New Roman"/>
          <w:i/>
        </w:rPr>
        <w:t>B</w:t>
      </w:r>
      <w:r w:rsidRPr="003D5736">
        <w:rPr>
          <w:rFonts w:ascii="Times New Roman" w:hAnsi="Times New Roman"/>
        </w:rPr>
        <w:t>的过程中，回复力一直做正功</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小球在</w:t>
      </w:r>
      <w:r w:rsidRPr="003D5736">
        <w:rPr>
          <w:rFonts w:ascii="Times New Roman" w:hAnsi="Times New Roman"/>
          <w:i/>
        </w:rPr>
        <w:t>O</w:t>
      </w:r>
      <w:r w:rsidRPr="003D5736">
        <w:rPr>
          <w:rFonts w:ascii="Times New Roman" w:hAnsi="Times New Roman"/>
        </w:rPr>
        <w:t>位置时系统的总能量大于小球在</w:t>
      </w:r>
      <w:r w:rsidRPr="003D5736">
        <w:rPr>
          <w:rFonts w:ascii="Times New Roman" w:hAnsi="Times New Roman"/>
          <w:i/>
        </w:rPr>
        <w:t>B</w:t>
      </w:r>
      <w:r w:rsidRPr="003D5736">
        <w:rPr>
          <w:rFonts w:ascii="Times New Roman" w:hAnsi="Times New Roman"/>
        </w:rPr>
        <w:t>位置时系统的总能量</w:t>
      </w: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4</w:t>
      </w:r>
      <w:r w:rsidR="00201251" w:rsidRPr="003D5736">
        <w:rPr>
          <w:rFonts w:ascii="Times New Roman" w:hAnsi="Times New Roman"/>
        </w:rPr>
        <w:t>.</w:t>
      </w:r>
      <w:r w:rsidRPr="003D5736">
        <w:rPr>
          <w:rFonts w:ascii="Times New Roman" w:hAnsi="Times New Roman"/>
        </w:rPr>
        <w:t>如图所示，在斜面上有一个弹簧振子，从</w:t>
      </w:r>
      <w:r w:rsidRPr="003D5736">
        <w:rPr>
          <w:rFonts w:ascii="Times New Roman" w:hAnsi="Times New Roman"/>
          <w:i/>
        </w:rPr>
        <w:t>A</w:t>
      </w:r>
      <w:r w:rsidRPr="003D5736">
        <w:rPr>
          <w:rFonts w:ascii="Times New Roman" w:hAnsi="Times New Roman"/>
        </w:rPr>
        <w:t>点由静止释放，</w:t>
      </w:r>
      <w:r w:rsidRPr="003D5736">
        <w:rPr>
          <w:rFonts w:ascii="Times New Roman" w:hAnsi="Times New Roman"/>
          <w:i/>
        </w:rPr>
        <w:t>O</w:t>
      </w:r>
      <w:r w:rsidRPr="003D5736">
        <w:rPr>
          <w:rFonts w:ascii="Times New Roman" w:hAnsi="Times New Roman"/>
        </w:rPr>
        <w:t>点为振动的平衡位置，振动物体在</w:t>
      </w:r>
      <w:r w:rsidRPr="003D5736">
        <w:rPr>
          <w:rFonts w:ascii="Times New Roman" w:hAnsi="Times New Roman"/>
          <w:i/>
        </w:rPr>
        <w:t>A</w:t>
      </w:r>
      <w:r w:rsidRPr="003D5736">
        <w:rPr>
          <w:rFonts w:ascii="Times New Roman" w:hAnsi="Times New Roman"/>
        </w:rPr>
        <w:t>、</w:t>
      </w:r>
      <w:r w:rsidRPr="003D5736">
        <w:rPr>
          <w:rFonts w:ascii="Times New Roman" w:hAnsi="Times New Roman"/>
          <w:i/>
        </w:rPr>
        <w:t>B</w:t>
      </w:r>
      <w:r w:rsidRPr="003D5736">
        <w:rPr>
          <w:rFonts w:ascii="Times New Roman" w:hAnsi="Times New Roman"/>
        </w:rPr>
        <w:t>两点之间做简谐运动，不计一切摩擦，下列说法正确的是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lastRenderedPageBreak/>
        <w:drawing>
          <wp:inline distT="0" distB="0" distL="0" distR="0">
            <wp:extent cx="1082040" cy="861060"/>
            <wp:effectExtent l="0" t="0" r="3810" b="0"/>
            <wp:docPr id="38"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2040" cy="86106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振动物体在</w:t>
      </w:r>
      <w:r w:rsidRPr="003D5736">
        <w:rPr>
          <w:rFonts w:ascii="Times New Roman" w:hAnsi="Times New Roman"/>
          <w:i/>
        </w:rPr>
        <w:t>O</w:t>
      </w:r>
      <w:r w:rsidRPr="003D5736">
        <w:rPr>
          <w:rFonts w:ascii="Times New Roman" w:hAnsi="Times New Roman"/>
        </w:rPr>
        <w:t>点时，弹簧处于原长，弹簧振子的弹性势能为</w:t>
      </w:r>
      <w:r w:rsidRPr="003D5736">
        <w:rPr>
          <w:rFonts w:ascii="Times New Roman" w:hAnsi="Times New Roman"/>
        </w:rPr>
        <w:t>0</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在振动物体运动的过程中，由弹簧弹力充当回复力</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振动物体在</w:t>
      </w:r>
      <w:r w:rsidRPr="003D5736">
        <w:rPr>
          <w:rFonts w:ascii="Times New Roman" w:hAnsi="Times New Roman"/>
          <w:i/>
        </w:rPr>
        <w:t>B</w:t>
      </w:r>
      <w:r w:rsidRPr="003D5736">
        <w:rPr>
          <w:rFonts w:ascii="Times New Roman" w:hAnsi="Times New Roman"/>
        </w:rPr>
        <w:t>点时弹簧的弹性势能一定比振动物体在</w:t>
      </w:r>
      <w:r w:rsidRPr="003D5736">
        <w:rPr>
          <w:rFonts w:ascii="Times New Roman" w:hAnsi="Times New Roman"/>
          <w:i/>
        </w:rPr>
        <w:t>A</w:t>
      </w:r>
      <w:r w:rsidRPr="003D5736">
        <w:rPr>
          <w:rFonts w:ascii="Times New Roman" w:hAnsi="Times New Roman"/>
        </w:rPr>
        <w:t>点时的大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振动物体从</w:t>
      </w:r>
      <w:r w:rsidRPr="003D5736">
        <w:rPr>
          <w:rFonts w:ascii="Times New Roman" w:hAnsi="Times New Roman"/>
          <w:i/>
        </w:rPr>
        <w:t>A</w:t>
      </w:r>
      <w:r w:rsidRPr="003D5736">
        <w:rPr>
          <w:rFonts w:ascii="Times New Roman" w:hAnsi="Times New Roman"/>
        </w:rPr>
        <w:t>向</w:t>
      </w:r>
      <w:r w:rsidRPr="003D5736">
        <w:rPr>
          <w:rFonts w:ascii="Times New Roman" w:hAnsi="Times New Roman"/>
          <w:i/>
        </w:rPr>
        <w:t>B</w:t>
      </w:r>
      <w:r w:rsidRPr="003D5736">
        <w:rPr>
          <w:rFonts w:ascii="Times New Roman" w:hAnsi="Times New Roman"/>
        </w:rPr>
        <w:t>运动的过程中，其速度和加速度方向始终相同</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5</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温州市高二期末</w:t>
      </w:r>
      <w:r w:rsidR="00201251" w:rsidRPr="003D5736">
        <w:rPr>
          <w:rFonts w:ascii="Times New Roman" w:eastAsia="方正楷体_GBK" w:hAnsi="Times New Roman"/>
        </w:rPr>
        <w:t>)</w:t>
      </w:r>
      <w:r w:rsidRPr="003D5736">
        <w:rPr>
          <w:rFonts w:ascii="Times New Roman" w:hAnsi="Times New Roman"/>
        </w:rPr>
        <w:t>如图为某物体做简谐运动的图像，则</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1767840" cy="830580"/>
            <wp:effectExtent l="0" t="0" r="3810" b="7620"/>
            <wp:docPr id="39"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7840" cy="83058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6 s</w:t>
      </w:r>
      <w:r w:rsidRPr="003D5736">
        <w:rPr>
          <w:rFonts w:ascii="Times New Roman" w:hAnsi="Times New Roman"/>
        </w:rPr>
        <w:t>时的速度与</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8 s</w:t>
      </w:r>
      <w:r w:rsidRPr="003D5736">
        <w:rPr>
          <w:rFonts w:ascii="Times New Roman" w:hAnsi="Times New Roman"/>
        </w:rPr>
        <w:t>时的速度相同</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6 s</w:t>
      </w:r>
      <w:r w:rsidRPr="003D5736">
        <w:rPr>
          <w:rFonts w:ascii="Times New Roman" w:hAnsi="Times New Roman"/>
        </w:rPr>
        <w:t>时的回复力与</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8 s</w:t>
      </w:r>
      <w:r w:rsidRPr="003D5736">
        <w:rPr>
          <w:rFonts w:ascii="Times New Roman" w:hAnsi="Times New Roman"/>
        </w:rPr>
        <w:t>时的回复力相同</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5 s</w:t>
      </w:r>
      <w:r w:rsidRPr="003D5736">
        <w:rPr>
          <w:rFonts w:ascii="Times New Roman" w:hAnsi="Times New Roman"/>
        </w:rPr>
        <w:t>时的势能小于</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6 s</w:t>
      </w:r>
      <w:r w:rsidRPr="003D5736">
        <w:rPr>
          <w:rFonts w:ascii="Times New Roman" w:hAnsi="Times New Roman"/>
        </w:rPr>
        <w:t>时的势能</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5 s</w:t>
      </w:r>
      <w:r w:rsidRPr="003D5736">
        <w:rPr>
          <w:rFonts w:ascii="Times New Roman" w:hAnsi="Times New Roman"/>
        </w:rPr>
        <w:t>时的加速度小于</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6 s</w:t>
      </w:r>
      <w:r w:rsidRPr="003D5736">
        <w:rPr>
          <w:rFonts w:ascii="Times New Roman" w:hAnsi="Times New Roman"/>
        </w:rPr>
        <w:t>时的加速度</w:t>
      </w: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6</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沧州市高二期末</w:t>
      </w:r>
      <w:r w:rsidR="00201251" w:rsidRPr="003D5736">
        <w:rPr>
          <w:rFonts w:ascii="Times New Roman" w:eastAsia="方正楷体_GBK" w:hAnsi="Times New Roman"/>
        </w:rPr>
        <w:t>)</w:t>
      </w:r>
      <w:r w:rsidRPr="003D5736">
        <w:rPr>
          <w:rFonts w:ascii="Times New Roman" w:hAnsi="Times New Roman"/>
        </w:rPr>
        <w:t>如图所示，弹簧振子在</w:t>
      </w:r>
      <w:r w:rsidRPr="003D5736">
        <w:rPr>
          <w:rFonts w:ascii="Times New Roman" w:hAnsi="Times New Roman"/>
          <w:i/>
        </w:rPr>
        <w:t>A</w:t>
      </w:r>
      <w:r w:rsidRPr="003D5736">
        <w:rPr>
          <w:rFonts w:ascii="Times New Roman" w:hAnsi="Times New Roman"/>
        </w:rPr>
        <w:t>、</w:t>
      </w:r>
      <w:r w:rsidRPr="003D5736">
        <w:rPr>
          <w:rFonts w:ascii="Times New Roman" w:hAnsi="Times New Roman"/>
          <w:i/>
        </w:rPr>
        <w:t>B</w:t>
      </w:r>
      <w:r w:rsidRPr="003D5736">
        <w:rPr>
          <w:rFonts w:ascii="Times New Roman" w:hAnsi="Times New Roman"/>
        </w:rPr>
        <w:t>之间做简谐运动。以平衡位置</w:t>
      </w:r>
      <w:r w:rsidRPr="003D5736">
        <w:rPr>
          <w:rFonts w:ascii="Times New Roman" w:hAnsi="Times New Roman"/>
          <w:i/>
        </w:rPr>
        <w:t>O</w:t>
      </w:r>
      <w:r w:rsidRPr="003D5736">
        <w:rPr>
          <w:rFonts w:ascii="Times New Roman" w:hAnsi="Times New Roman"/>
        </w:rPr>
        <w:t>为原点，向右为正方向，建立</w:t>
      </w:r>
      <w:r w:rsidRPr="003D5736">
        <w:rPr>
          <w:rFonts w:ascii="Times New Roman" w:hAnsi="Times New Roman"/>
          <w:i/>
        </w:rPr>
        <w:t>Ox</w:t>
      </w:r>
      <w:r w:rsidRPr="003D5736">
        <w:rPr>
          <w:rFonts w:ascii="Times New Roman" w:hAnsi="Times New Roman"/>
        </w:rPr>
        <w:t>轴。若振子经过</w:t>
      </w:r>
      <w:r w:rsidRPr="003D5736">
        <w:rPr>
          <w:rFonts w:ascii="Times New Roman" w:hAnsi="Times New Roman"/>
          <w:i/>
        </w:rPr>
        <w:t>O</w:t>
      </w:r>
      <w:r w:rsidRPr="003D5736">
        <w:rPr>
          <w:rFonts w:ascii="Times New Roman" w:hAnsi="Times New Roman"/>
        </w:rPr>
        <w:t>点向左运动时开始计时，则其振动过程中位移</w:t>
      </w:r>
      <w:r w:rsidRPr="003D5736">
        <w:rPr>
          <w:rFonts w:ascii="Times New Roman" w:hAnsi="Times New Roman"/>
          <w:i/>
        </w:rPr>
        <w:t>x</w:t>
      </w:r>
      <w:r w:rsidRPr="003D5736">
        <w:rPr>
          <w:rFonts w:ascii="Times New Roman" w:hAnsi="Times New Roman"/>
        </w:rPr>
        <w:t>、速度</w:t>
      </w:r>
      <w:r w:rsidRPr="003D5736">
        <w:rPr>
          <w:rFonts w:ascii="Times New Roman" w:hAnsi="Times New Roman"/>
          <w:i/>
        </w:rPr>
        <w:t>v</w:t>
      </w:r>
      <w:r w:rsidRPr="003D5736">
        <w:rPr>
          <w:rFonts w:ascii="Times New Roman" w:hAnsi="Times New Roman"/>
        </w:rPr>
        <w:t>、加速度</w:t>
      </w:r>
      <w:r w:rsidRPr="003D5736">
        <w:rPr>
          <w:rFonts w:ascii="Times New Roman" w:hAnsi="Times New Roman"/>
          <w:i/>
        </w:rPr>
        <w:t>a</w:t>
      </w:r>
      <w:r w:rsidRPr="003D5736">
        <w:rPr>
          <w:rFonts w:ascii="Times New Roman" w:hAnsi="Times New Roman"/>
        </w:rPr>
        <w:t>、动能</w:t>
      </w:r>
      <w:r w:rsidRPr="003D5736">
        <w:rPr>
          <w:rFonts w:ascii="Times New Roman" w:hAnsi="Times New Roman"/>
          <w:i/>
        </w:rPr>
        <w:t>E</w:t>
      </w:r>
      <w:r w:rsidRPr="003D5736">
        <w:rPr>
          <w:rFonts w:ascii="Times New Roman" w:hAnsi="Times New Roman"/>
          <w:vertAlign w:val="subscript"/>
        </w:rPr>
        <w:t>k</w:t>
      </w:r>
      <w:r w:rsidRPr="003D5736">
        <w:rPr>
          <w:rFonts w:ascii="Times New Roman" w:hAnsi="Times New Roman"/>
        </w:rPr>
        <w:t>随时间变化的图像正确的是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1005840" cy="289560"/>
            <wp:effectExtent l="0" t="0" r="3810" b="0"/>
            <wp:docPr id="42"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5840" cy="289560"/>
                    </a:xfrm>
                    <a:prstGeom prst="rect">
                      <a:avLst/>
                    </a:prstGeom>
                    <a:noFill/>
                    <a:ln>
                      <a:noFill/>
                    </a:ln>
                  </pic:spPr>
                </pic:pic>
              </a:graphicData>
            </a:graphic>
          </wp:inline>
        </w:drawing>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2156460" cy="861060"/>
            <wp:effectExtent l="0" t="0" r="0" b="0"/>
            <wp:docPr id="43"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6460" cy="861060"/>
                    </a:xfrm>
                    <a:prstGeom prst="rect">
                      <a:avLst/>
                    </a:prstGeom>
                    <a:noFill/>
                    <a:ln>
                      <a:noFill/>
                    </a:ln>
                  </pic:spPr>
                </pic:pic>
              </a:graphicData>
            </a:graphic>
          </wp:inline>
        </w:drawing>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2156460" cy="861060"/>
            <wp:effectExtent l="0" t="0" r="0" b="0"/>
            <wp:docPr id="44"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6460" cy="861060"/>
                    </a:xfrm>
                    <a:prstGeom prst="rect">
                      <a:avLst/>
                    </a:prstGeom>
                    <a:noFill/>
                    <a:ln>
                      <a:noFill/>
                    </a:ln>
                  </pic:spPr>
                </pic:pic>
              </a:graphicData>
            </a:graphic>
          </wp:inline>
        </w:drawing>
      </w:r>
    </w:p>
    <w:p w:rsidR="00C03733" w:rsidRPr="003D5736" w:rsidRDefault="006571EB" w:rsidP="0061479E">
      <w:pPr>
        <w:tabs>
          <w:tab w:val="left" w:pos="2268"/>
          <w:tab w:val="left" w:pos="4395"/>
          <w:tab w:val="left" w:pos="6521"/>
        </w:tabs>
        <w:spacing w:line="360" w:lineRule="auto"/>
        <w:rPr>
          <w:rFonts w:ascii="Times New Roman" w:hAnsi="Times New Roman"/>
        </w:rPr>
      </w:pPr>
      <w:r w:rsidRPr="005A6DD9">
        <w:rPr>
          <w:rFonts w:ascii="Times New Roman" w:hAnsi="Times New Roman"/>
          <w:noProof/>
        </w:rPr>
        <w:drawing>
          <wp:inline distT="0" distB="0" distL="0" distR="0">
            <wp:extent cx="1082040" cy="396240"/>
            <wp:effectExtent l="0" t="0" r="3810" b="3810"/>
            <wp:docPr id="45"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201251" w:rsidRPr="003D5736">
        <w:rPr>
          <w:rFonts w:ascii="Times New Roman" w:eastAsia="方正楷体_GBK" w:hAnsi="Times New Roman"/>
        </w:rPr>
        <w:t>[</w:t>
      </w:r>
      <w:r w:rsidR="004B48B3" w:rsidRPr="003D5736">
        <w:rPr>
          <w:rFonts w:ascii="Times New Roman" w:hAnsi="Times New Roman"/>
        </w:rPr>
        <w:t>7</w:t>
      </w:r>
      <w:r w:rsidR="004B48B3" w:rsidRPr="003D5736">
        <w:rPr>
          <w:rFonts w:ascii="Times New Roman" w:eastAsia="方正楷体_GBK" w:hAnsi="Times New Roman"/>
        </w:rPr>
        <w:t>、</w:t>
      </w:r>
      <w:r w:rsidR="004B48B3" w:rsidRPr="003D5736">
        <w:rPr>
          <w:rFonts w:ascii="Times New Roman" w:hAnsi="Times New Roman"/>
        </w:rPr>
        <w:t>8</w:t>
      </w:r>
      <w:r w:rsidR="004B48B3" w:rsidRPr="003D5736">
        <w:rPr>
          <w:rFonts w:ascii="Times New Roman" w:eastAsia="方正楷体_GBK" w:hAnsi="Times New Roman"/>
        </w:rPr>
        <w:t>题，每题</w:t>
      </w:r>
      <w:r w:rsidR="004B48B3" w:rsidRPr="003D5736">
        <w:rPr>
          <w:rFonts w:ascii="Times New Roman" w:hAnsi="Times New Roman"/>
        </w:rPr>
        <w:t>6</w:t>
      </w:r>
      <w:r w:rsidR="004B48B3" w:rsidRPr="003D5736">
        <w:rPr>
          <w:rFonts w:ascii="Times New Roman" w:eastAsia="方正楷体_GBK" w:hAnsi="Times New Roman"/>
        </w:rPr>
        <w:t>分</w:t>
      </w:r>
      <w:r w:rsidR="00201251" w:rsidRPr="003D5736">
        <w:rPr>
          <w:rFonts w:ascii="Times New Roman" w:eastAsia="方正楷体_GBK" w:hAnsi="Times New Roman"/>
        </w:rPr>
        <w:t>]</w:t>
      </w: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7</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eastAsia="方正楷体_GBK" w:hAnsi="Times New Roman"/>
        </w:rPr>
        <w:t>多选</w:t>
      </w:r>
      <w:r w:rsidR="00201251" w:rsidRPr="003D5736">
        <w:rPr>
          <w:rFonts w:ascii="Times New Roman" w:eastAsia="方正楷体_GBK" w:hAnsi="Times New Roman"/>
        </w:rPr>
        <w:t>)(</w:t>
      </w:r>
      <w:r w:rsidRPr="003D5736">
        <w:rPr>
          <w:rFonts w:ascii="Times New Roman" w:hAnsi="Times New Roman"/>
        </w:rPr>
        <w:t>2025·</w:t>
      </w:r>
      <w:r w:rsidRPr="003D5736">
        <w:rPr>
          <w:rFonts w:ascii="Times New Roman" w:eastAsia="方正楷体_GBK" w:hAnsi="Times New Roman"/>
        </w:rPr>
        <w:t>上海市浦东新区高二期中</w:t>
      </w:r>
      <w:r w:rsidR="00201251" w:rsidRPr="003D5736">
        <w:rPr>
          <w:rFonts w:ascii="Times New Roman" w:eastAsia="方正楷体_GBK" w:hAnsi="Times New Roman"/>
        </w:rPr>
        <w:t>)</w:t>
      </w:r>
      <w:r w:rsidRPr="003D5736">
        <w:rPr>
          <w:rFonts w:ascii="Times New Roman" w:hAnsi="Times New Roman"/>
        </w:rPr>
        <w:t>一个劲度系数为</w:t>
      </w:r>
      <w:r w:rsidRPr="003D5736">
        <w:rPr>
          <w:rFonts w:ascii="Times New Roman" w:hAnsi="Times New Roman"/>
          <w:i/>
        </w:rPr>
        <w:t>k</w:t>
      </w:r>
      <w:r w:rsidRPr="003D5736">
        <w:rPr>
          <w:rFonts w:ascii="Times New Roman" w:hAnsi="Times New Roman"/>
        </w:rPr>
        <w:t>的绝缘材料制成的轻弹簧，一端固定，另一端与质量为</w:t>
      </w:r>
      <w:r w:rsidRPr="003D5736">
        <w:rPr>
          <w:rFonts w:ascii="Times New Roman" w:hAnsi="Times New Roman"/>
          <w:i/>
        </w:rPr>
        <w:t>m</w:t>
      </w:r>
      <w:r w:rsidRPr="003D5736">
        <w:rPr>
          <w:rFonts w:ascii="Times New Roman" w:hAnsi="Times New Roman"/>
        </w:rPr>
        <w:t>、带正电荷</w:t>
      </w:r>
      <w:r w:rsidRPr="003D5736">
        <w:rPr>
          <w:rFonts w:ascii="Times New Roman" w:hAnsi="Times New Roman"/>
          <w:i/>
        </w:rPr>
        <w:t>q</w:t>
      </w:r>
      <w:r w:rsidRPr="003D5736">
        <w:rPr>
          <w:rFonts w:ascii="Times New Roman" w:hAnsi="Times New Roman"/>
        </w:rPr>
        <w:t>的小球相连，静止在光滑绝缘水平面上，当加入图中所示的电场强度为</w:t>
      </w:r>
      <w:r w:rsidRPr="003D5736">
        <w:rPr>
          <w:rFonts w:ascii="Times New Roman" w:hAnsi="Times New Roman"/>
          <w:i/>
        </w:rPr>
        <w:t>E</w:t>
      </w:r>
      <w:r w:rsidRPr="003D5736">
        <w:rPr>
          <w:rFonts w:ascii="Times New Roman" w:hAnsi="Times New Roman"/>
        </w:rPr>
        <w:t>的匀强电场后，小球开始运动，下列说法正确的是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1082040" cy="327660"/>
            <wp:effectExtent l="0" t="0" r="3810" b="0"/>
            <wp:docPr id="46"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2040" cy="32766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球的速度为零时，弹簧伸长</w:t>
      </w:r>
      <m:oMath>
        <m:f>
          <m:fPr>
            <m:ctrlPr>
              <w:rPr>
                <w:rFonts w:ascii="Cambria Math" w:hAnsi="Cambria Math"/>
              </w:rPr>
            </m:ctrlPr>
          </m:fPr>
          <m:num>
            <m:r>
              <w:rPr>
                <w:rFonts w:ascii="Cambria Math" w:hAnsi="Cambria Math"/>
              </w:rPr>
              <m:t>qE</m:t>
            </m:r>
          </m:num>
          <m:den>
            <m:r>
              <w:rPr>
                <w:rFonts w:ascii="Cambria Math" w:hAnsi="Cambria Math"/>
              </w:rPr>
              <m:t>k</m:t>
            </m:r>
          </m:den>
        </m:f>
      </m:oMath>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球回不到原位置</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球做简谐运动，振幅等于</w:t>
      </w:r>
      <m:oMath>
        <m:f>
          <m:fPr>
            <m:ctrlPr>
              <w:rPr>
                <w:rFonts w:ascii="Cambria Math" w:hAnsi="Cambria Math"/>
              </w:rPr>
            </m:ctrlPr>
          </m:fPr>
          <m:num>
            <m:r>
              <w:rPr>
                <w:rFonts w:ascii="Cambria Math" w:hAnsi="Cambria Math"/>
              </w:rPr>
              <m:t>qE</m:t>
            </m:r>
          </m:num>
          <m:den>
            <m:r>
              <w:rPr>
                <w:rFonts w:ascii="Cambria Math" w:hAnsi="Cambria Math"/>
              </w:rPr>
              <m:t>k</m:t>
            </m:r>
          </m:den>
        </m:f>
      </m:oMath>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运动过程中，是电势能、动能和弹性势能相互转化</w:t>
      </w: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8</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eastAsia="方正楷体_GBK" w:hAnsi="Times New Roman"/>
        </w:rPr>
        <w:t>多选</w:t>
      </w:r>
      <w:r w:rsidR="00201251" w:rsidRPr="003D5736">
        <w:rPr>
          <w:rFonts w:ascii="Times New Roman" w:eastAsia="方正楷体_GBK" w:hAnsi="Times New Roman"/>
        </w:rPr>
        <w:t>)</w:t>
      </w:r>
      <w:r w:rsidRPr="003D5736">
        <w:rPr>
          <w:rFonts w:ascii="Times New Roman" w:hAnsi="Times New Roman"/>
        </w:rPr>
        <w:t>如图所示，物体</w:t>
      </w:r>
      <w:r w:rsidRPr="003D5736">
        <w:rPr>
          <w:rFonts w:ascii="Times New Roman" w:hAnsi="Times New Roman"/>
        </w:rPr>
        <w:t>A</w:t>
      </w:r>
      <w:r w:rsidRPr="003D5736">
        <w:rPr>
          <w:rFonts w:ascii="Times New Roman" w:hAnsi="Times New Roman"/>
        </w:rPr>
        <w:t>与滑块</w:t>
      </w:r>
      <w:r w:rsidRPr="003D5736">
        <w:rPr>
          <w:rFonts w:ascii="Times New Roman" w:hAnsi="Times New Roman"/>
        </w:rPr>
        <w:t>B</w:t>
      </w:r>
      <w:r w:rsidRPr="003D5736">
        <w:rPr>
          <w:rFonts w:ascii="Times New Roman" w:hAnsi="Times New Roman"/>
        </w:rPr>
        <w:t>一起在光滑水平面上做简谐运动，</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之间无相对滑动，已知水平轻质弹簧的劲度系数为</w:t>
      </w:r>
      <w:r w:rsidRPr="003D5736">
        <w:rPr>
          <w:rFonts w:ascii="Times New Roman" w:hAnsi="Times New Roman"/>
          <w:i/>
        </w:rPr>
        <w:t>k</w:t>
      </w:r>
      <w:r w:rsidRPr="003D5736">
        <w:rPr>
          <w:rFonts w:ascii="Times New Roman" w:hAnsi="Times New Roman"/>
        </w:rPr>
        <w:t>，</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的质量分别为</w:t>
      </w:r>
      <w:r w:rsidRPr="003D5736">
        <w:rPr>
          <w:rFonts w:ascii="Times New Roman" w:hAnsi="Times New Roman"/>
          <w:i/>
        </w:rPr>
        <w:t>m</w:t>
      </w:r>
      <w:r w:rsidRPr="003D5736">
        <w:rPr>
          <w:rFonts w:ascii="Times New Roman" w:hAnsi="Times New Roman"/>
        </w:rPr>
        <w:t>和</w:t>
      </w:r>
      <w:r w:rsidRPr="003D5736">
        <w:rPr>
          <w:rFonts w:ascii="Times New Roman" w:hAnsi="Times New Roman"/>
          <w:i/>
        </w:rPr>
        <w:t>M</w:t>
      </w:r>
      <w:r w:rsidRPr="003D5736">
        <w:rPr>
          <w:rFonts w:ascii="Times New Roman" w:hAnsi="Times New Roman"/>
        </w:rPr>
        <w:t>，最大静摩擦力等于滑动摩擦力，重力加速度为</w:t>
      </w:r>
      <w:r w:rsidRPr="003D5736">
        <w:rPr>
          <w:rFonts w:ascii="Times New Roman" w:hAnsi="Times New Roman"/>
          <w:i/>
        </w:rPr>
        <w:t>g</w:t>
      </w:r>
      <w:r w:rsidRPr="003D5736">
        <w:rPr>
          <w:rFonts w:ascii="Times New Roman" w:hAnsi="Times New Roman"/>
        </w:rPr>
        <w:t>，则下列说法正确的是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1043940" cy="541020"/>
            <wp:effectExtent l="0" t="0" r="3810" b="0"/>
            <wp:docPr id="57"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3940" cy="54102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物体</w:t>
      </w:r>
      <w:r w:rsidRPr="003D5736">
        <w:rPr>
          <w:rFonts w:ascii="Times New Roman" w:hAnsi="Times New Roman"/>
        </w:rPr>
        <w:t>A</w:t>
      </w:r>
      <w:r w:rsidRPr="003D5736">
        <w:rPr>
          <w:rFonts w:ascii="Times New Roman" w:hAnsi="Times New Roman"/>
        </w:rPr>
        <w:t>的回复力是由滑块</w:t>
      </w:r>
      <w:r w:rsidRPr="003D5736">
        <w:rPr>
          <w:rFonts w:ascii="Times New Roman" w:hAnsi="Times New Roman"/>
        </w:rPr>
        <w:t>B</w:t>
      </w:r>
      <w:r w:rsidRPr="003D5736">
        <w:rPr>
          <w:rFonts w:ascii="Times New Roman" w:hAnsi="Times New Roman"/>
        </w:rPr>
        <w:t>对物体</w:t>
      </w:r>
      <w:r w:rsidRPr="003D5736">
        <w:rPr>
          <w:rFonts w:ascii="Times New Roman" w:hAnsi="Times New Roman"/>
        </w:rPr>
        <w:t>A</w:t>
      </w:r>
      <w:r w:rsidRPr="003D5736">
        <w:rPr>
          <w:rFonts w:ascii="Times New Roman" w:hAnsi="Times New Roman"/>
        </w:rPr>
        <w:t>的静摩擦力提供的</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滑块</w:t>
      </w:r>
      <w:r w:rsidRPr="003D5736">
        <w:rPr>
          <w:rFonts w:ascii="Times New Roman" w:hAnsi="Times New Roman"/>
        </w:rPr>
        <w:t>B</w:t>
      </w:r>
      <w:r w:rsidRPr="003D5736">
        <w:rPr>
          <w:rFonts w:ascii="Times New Roman" w:hAnsi="Times New Roman"/>
        </w:rPr>
        <w:t>的回复力是由弹簧的弹力提供的</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物体</w:t>
      </w:r>
      <w:r w:rsidRPr="003D5736">
        <w:rPr>
          <w:rFonts w:ascii="Times New Roman" w:hAnsi="Times New Roman"/>
        </w:rPr>
        <w:t>A</w:t>
      </w:r>
      <w:r w:rsidRPr="003D5736">
        <w:rPr>
          <w:rFonts w:ascii="Times New Roman" w:hAnsi="Times New Roman"/>
        </w:rPr>
        <w:t>的回复力大小跟位移大小之比为</w:t>
      </w:r>
      <w:r w:rsidRPr="003D5736">
        <w:rPr>
          <w:rFonts w:ascii="Times New Roman" w:hAnsi="Times New Roman"/>
          <w:i/>
        </w:rPr>
        <w:t>k</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若</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之间的动摩擦因数为</w:t>
      </w:r>
      <w:r w:rsidRPr="003D5736">
        <w:rPr>
          <w:rFonts w:ascii="Times New Roman" w:hAnsi="Times New Roman"/>
          <w:i/>
        </w:rPr>
        <w:t>μ</w:t>
      </w:r>
      <w:r w:rsidRPr="003D5736">
        <w:rPr>
          <w:rFonts w:ascii="Times New Roman" w:hAnsi="Times New Roman"/>
        </w:rPr>
        <w:t>，则</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间无相对滑动的最大振幅为</w:t>
      </w:r>
      <m:oMath>
        <m:f>
          <m:fPr>
            <m:ctrlPr>
              <w:rPr>
                <w:rFonts w:ascii="Cambria Math" w:hAnsi="Cambria Math"/>
              </w:rPr>
            </m:ctrlPr>
          </m:fPr>
          <m:num>
            <m:r>
              <w:rPr>
                <w:rFonts w:ascii="Cambria Math" w:hAnsi="Cambria Math"/>
              </w:rPr>
              <m:t>μ</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g</m:t>
            </m:r>
          </m:num>
          <m:den>
            <m:r>
              <w:rPr>
                <w:rFonts w:ascii="Cambria Math" w:hAnsi="Cambria Math"/>
              </w:rPr>
              <m:t>k</m:t>
            </m:r>
          </m:den>
        </m:f>
      </m:oMath>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9</w:t>
      </w:r>
      <w:r w:rsidR="00201251" w:rsidRPr="003D5736">
        <w:rPr>
          <w:rFonts w:ascii="Times New Roman" w:hAnsi="Times New Roman"/>
        </w:rPr>
        <w:t>.(</w:t>
      </w:r>
      <w:r w:rsidRPr="003D5736">
        <w:rPr>
          <w:rFonts w:ascii="Times New Roman" w:hAnsi="Times New Roman"/>
        </w:rPr>
        <w:t>8</w:t>
      </w:r>
      <w:r w:rsidRPr="003D5736">
        <w:rPr>
          <w:rFonts w:ascii="Times New Roman" w:hAnsi="Times New Roman"/>
        </w:rPr>
        <w:t>分</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佛山市高二期末</w:t>
      </w:r>
      <w:r w:rsidR="00201251" w:rsidRPr="003D5736">
        <w:rPr>
          <w:rFonts w:ascii="Times New Roman" w:eastAsia="方正楷体_GBK" w:hAnsi="Times New Roman"/>
        </w:rPr>
        <w:t>)</w:t>
      </w:r>
      <w:r w:rsidRPr="003D5736">
        <w:rPr>
          <w:rFonts w:ascii="Times New Roman" w:hAnsi="Times New Roman"/>
        </w:rPr>
        <w:t>如图所示，底面积为</w:t>
      </w:r>
      <w:r w:rsidRPr="003D5736">
        <w:rPr>
          <w:rFonts w:ascii="Times New Roman" w:hAnsi="Times New Roman"/>
          <w:i/>
        </w:rPr>
        <w:t>S</w:t>
      </w:r>
      <w:r w:rsidRPr="003D5736">
        <w:rPr>
          <w:rFonts w:ascii="Times New Roman" w:hAnsi="Times New Roman"/>
        </w:rPr>
        <w:t>、高为</w:t>
      </w:r>
      <w:r w:rsidRPr="003D5736">
        <w:rPr>
          <w:rFonts w:ascii="Times New Roman" w:hAnsi="Times New Roman"/>
        </w:rPr>
        <w:t>5</w:t>
      </w:r>
      <w:r w:rsidRPr="003D5736">
        <w:rPr>
          <w:rFonts w:ascii="Times New Roman" w:hAnsi="Times New Roman"/>
          <w:i/>
        </w:rPr>
        <w:t>l</w:t>
      </w:r>
      <w:r w:rsidRPr="003D5736">
        <w:rPr>
          <w:rFonts w:ascii="Times New Roman" w:hAnsi="Times New Roman"/>
        </w:rPr>
        <w:t>的圆柱体浮筒漂浮于平静的水面上，静止时浮筒水面以下部分的长度为</w:t>
      </w:r>
      <w:r w:rsidRPr="003D5736">
        <w:rPr>
          <w:rFonts w:ascii="Times New Roman" w:hAnsi="Times New Roman"/>
        </w:rPr>
        <w:t>3</w:t>
      </w:r>
      <w:r w:rsidRPr="003D5736">
        <w:rPr>
          <w:rFonts w:ascii="Times New Roman" w:hAnsi="Times New Roman"/>
          <w:i/>
        </w:rPr>
        <w:t>l</w:t>
      </w:r>
      <w:r w:rsidRPr="003D5736">
        <w:rPr>
          <w:rFonts w:ascii="Times New Roman" w:hAnsi="Times New Roman"/>
        </w:rPr>
        <w:t>，已知水的密度为</w:t>
      </w:r>
      <w:r w:rsidRPr="003D5736">
        <w:rPr>
          <w:rFonts w:ascii="Times New Roman" w:hAnsi="Times New Roman"/>
          <w:i/>
        </w:rPr>
        <w:t>ρ</w:t>
      </w:r>
      <w:r w:rsidRPr="003D5736">
        <w:rPr>
          <w:rFonts w:ascii="Times New Roman" w:hAnsi="Times New Roman"/>
        </w:rPr>
        <w:t>，重力加速度为</w:t>
      </w:r>
      <w:r w:rsidRPr="003D5736">
        <w:rPr>
          <w:rFonts w:ascii="Times New Roman" w:hAnsi="Times New Roman"/>
          <w:i/>
        </w:rPr>
        <w:t>g</w:t>
      </w:r>
      <w:r w:rsidRPr="003D5736">
        <w:rPr>
          <w:rFonts w:ascii="Times New Roman" w:hAnsi="Times New Roman"/>
        </w:rPr>
        <w:t>，将浮筒竖直往下按压长度</w:t>
      </w:r>
      <w:r w:rsidRPr="003D5736">
        <w:rPr>
          <w:rFonts w:ascii="Times New Roman" w:hAnsi="Times New Roman"/>
          <w:i/>
        </w:rPr>
        <w:t>x</w:t>
      </w:r>
      <w:r w:rsidR="00201251" w:rsidRPr="003D5736">
        <w:rPr>
          <w:rFonts w:ascii="Times New Roman" w:hAnsi="Times New Roman"/>
        </w:rPr>
        <w:t>(</w:t>
      </w:r>
      <w:r w:rsidRPr="003D5736">
        <w:rPr>
          <w:rFonts w:ascii="Times New Roman" w:hAnsi="Times New Roman"/>
        </w:rPr>
        <w:t>小于</w:t>
      </w:r>
      <w:r w:rsidRPr="003D5736">
        <w:rPr>
          <w:rFonts w:ascii="Times New Roman" w:hAnsi="Times New Roman"/>
        </w:rPr>
        <w:t>2</w:t>
      </w:r>
      <w:r w:rsidRPr="003D5736">
        <w:rPr>
          <w:rFonts w:ascii="Times New Roman" w:hAnsi="Times New Roman"/>
          <w:i/>
        </w:rPr>
        <w:t>l</w:t>
      </w:r>
      <w:r w:rsidR="00201251" w:rsidRPr="003D5736">
        <w:rPr>
          <w:rFonts w:ascii="Times New Roman" w:hAnsi="Times New Roman"/>
        </w:rPr>
        <w:t>)</w:t>
      </w:r>
      <w:r w:rsidRPr="003D5736">
        <w:rPr>
          <w:rFonts w:ascii="Times New Roman" w:hAnsi="Times New Roman"/>
        </w:rPr>
        <w:t>后由静止释放，浮筒开始上下振动，忽略水对浮筒的黏滞阻力和空气阻力。有关浮筒的振动，分析回答以下问题：</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861060" cy="975360"/>
            <wp:effectExtent l="0" t="0" r="0" b="0"/>
            <wp:docPr id="66"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1060" cy="975360"/>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1</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由哪些力提供浮筒振动的回复力？</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6</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浮筒是否做简谐运动？并进行证明。</w:t>
      </w: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10</w:t>
      </w:r>
      <w:r w:rsidR="00201251" w:rsidRPr="003D5736">
        <w:rPr>
          <w:rFonts w:ascii="Times New Roman" w:hAnsi="Times New Roman"/>
        </w:rPr>
        <w:t>.(</w:t>
      </w:r>
      <w:r w:rsidRPr="003D5736">
        <w:rPr>
          <w:rFonts w:ascii="Times New Roman" w:hAnsi="Times New Roman"/>
        </w:rPr>
        <w:t>10</w:t>
      </w:r>
      <w:r w:rsidRPr="003D5736">
        <w:rPr>
          <w:rFonts w:ascii="Times New Roman" w:hAnsi="Times New Roman"/>
        </w:rPr>
        <w:t>分</w:t>
      </w:r>
      <w:r w:rsidR="00201251" w:rsidRPr="003D5736">
        <w:rPr>
          <w:rFonts w:ascii="Times New Roman" w:hAnsi="Times New Roman"/>
        </w:rPr>
        <w:t>)</w:t>
      </w:r>
      <w:r w:rsidRPr="003D5736">
        <w:rPr>
          <w:rFonts w:ascii="Times New Roman" w:hAnsi="Times New Roman"/>
        </w:rPr>
        <w:t>如图所示，竖直悬挂的轻弹簧下端系着</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两物体，</w:t>
      </w:r>
      <w:r w:rsidRPr="003D5736">
        <w:rPr>
          <w:rFonts w:ascii="Times New Roman" w:hAnsi="Times New Roman"/>
          <w:i/>
        </w:rPr>
        <w:t>m</w:t>
      </w:r>
      <w:r w:rsidRPr="003D5736">
        <w:rPr>
          <w:rFonts w:ascii="Times New Roman" w:hAnsi="Times New Roman"/>
          <w:vertAlign w:val="subscript"/>
        </w:rPr>
        <w:t>A</w:t>
      </w:r>
      <w:r w:rsidR="003B5E51" w:rsidRPr="003D5736">
        <w:rPr>
          <w:rFonts w:ascii="Times New Roman" w:hAnsi="Times New Roman"/>
        </w:rPr>
        <w:t>＝</w:t>
      </w:r>
      <w:r w:rsidRPr="003D5736">
        <w:rPr>
          <w:rFonts w:ascii="Times New Roman" w:hAnsi="Times New Roman"/>
          <w:i/>
        </w:rPr>
        <w:t>m</w:t>
      </w:r>
      <w:r w:rsidRPr="003D5736">
        <w:rPr>
          <w:rFonts w:ascii="Times New Roman" w:hAnsi="Times New Roman"/>
          <w:vertAlign w:val="subscript"/>
        </w:rPr>
        <w:t>B</w:t>
      </w:r>
      <w:r w:rsidR="003B5E51" w:rsidRPr="003D5736">
        <w:rPr>
          <w:rFonts w:ascii="Times New Roman" w:hAnsi="Times New Roman"/>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1 kg</w:t>
      </w:r>
      <w:r w:rsidRPr="003D5736">
        <w:rPr>
          <w:rFonts w:ascii="Times New Roman" w:hAnsi="Times New Roman"/>
        </w:rPr>
        <w:t>，弹簧的劲度系数为</w:t>
      </w:r>
      <w:r w:rsidRPr="003D5736">
        <w:rPr>
          <w:rFonts w:ascii="Times New Roman" w:hAnsi="Times New Roman"/>
          <w:i/>
        </w:rPr>
        <w:t>k</w:t>
      </w:r>
      <w:r w:rsidR="003B5E51" w:rsidRPr="003D5736">
        <w:rPr>
          <w:rFonts w:ascii="Times New Roman" w:hAnsi="Times New Roman"/>
        </w:rPr>
        <w:t>＝</w:t>
      </w:r>
      <w:r w:rsidRPr="003D5736">
        <w:rPr>
          <w:rFonts w:ascii="Times New Roman" w:hAnsi="Times New Roman"/>
        </w:rPr>
        <w:t>40 N/m</w:t>
      </w:r>
      <w:r w:rsidRPr="003D5736">
        <w:rPr>
          <w:rFonts w:ascii="Times New Roman" w:hAnsi="Times New Roman"/>
        </w:rPr>
        <w:t>，剪断</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间的轻质细绳后，</w:t>
      </w:r>
      <w:r w:rsidRPr="003D5736">
        <w:rPr>
          <w:rFonts w:ascii="Times New Roman" w:hAnsi="Times New Roman"/>
        </w:rPr>
        <w:t>A</w:t>
      </w:r>
      <w:r w:rsidRPr="003D5736">
        <w:rPr>
          <w:rFonts w:ascii="Times New Roman" w:hAnsi="Times New Roman"/>
        </w:rPr>
        <w:t>做简谐运动，不计空气等阻力，弹簧始终没有超过弹性限度，</w:t>
      </w:r>
      <w:r w:rsidRPr="003D5736">
        <w:rPr>
          <w:rFonts w:ascii="Times New Roman" w:hAnsi="Times New Roman"/>
          <w:i/>
        </w:rPr>
        <w:t>g</w:t>
      </w:r>
      <w:r w:rsidRPr="003D5736">
        <w:rPr>
          <w:rFonts w:ascii="Times New Roman" w:hAnsi="Times New Roman"/>
        </w:rPr>
        <w:t>取</w:t>
      </w:r>
      <w:r w:rsidRPr="003D5736">
        <w:rPr>
          <w:rFonts w:ascii="Times New Roman" w:hAnsi="Times New Roman"/>
        </w:rPr>
        <w:t>10 m/s</w:t>
      </w:r>
      <w:r w:rsidRPr="003D5736">
        <w:rPr>
          <w:rFonts w:ascii="Times New Roman" w:hAnsi="Times New Roman"/>
          <w:vertAlign w:val="superscript"/>
        </w:rPr>
        <w:t>2</w:t>
      </w:r>
      <w:r w:rsidRPr="003D5736">
        <w:rPr>
          <w:rFonts w:ascii="Times New Roman" w:hAnsi="Times New Roman"/>
        </w:rPr>
        <w:t>。求：</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502920" cy="1043940"/>
            <wp:effectExtent l="0" t="0" r="0" b="3810"/>
            <wp:docPr id="67"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 cy="1043940"/>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1</w:t>
      </w:r>
      <w:r w:rsidRPr="003D5736">
        <w:rPr>
          <w:rFonts w:ascii="Times New Roman" w:hAnsi="Times New Roman"/>
        </w:rPr>
        <w:t>)(</w:t>
      </w:r>
      <w:r w:rsidR="004B48B3" w:rsidRPr="003D5736">
        <w:rPr>
          <w:rFonts w:ascii="Times New Roman" w:hAnsi="Times New Roman"/>
        </w:rPr>
        <w:t>3</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剪断细绳瞬间的回复力大小；</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4</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A</w:t>
      </w:r>
      <w:r w:rsidR="004B48B3" w:rsidRPr="003D5736">
        <w:rPr>
          <w:rFonts w:ascii="Times New Roman" w:hAnsi="Times New Roman"/>
        </w:rPr>
        <w:t>做简谐运动的振幅；</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3</w:t>
      </w:r>
      <w:r w:rsidRPr="003D5736">
        <w:rPr>
          <w:rFonts w:ascii="Times New Roman" w:hAnsi="Times New Roman"/>
        </w:rPr>
        <w:t>)(</w:t>
      </w:r>
      <w:r w:rsidR="004B48B3" w:rsidRPr="003D5736">
        <w:rPr>
          <w:rFonts w:ascii="Times New Roman" w:hAnsi="Times New Roman"/>
        </w:rPr>
        <w:t>3</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A</w:t>
      </w:r>
      <w:r w:rsidR="004B48B3" w:rsidRPr="003D5736">
        <w:rPr>
          <w:rFonts w:ascii="Times New Roman" w:hAnsi="Times New Roman"/>
        </w:rPr>
        <w:t>在最高点时的弹簧弹力大小。</w:t>
      </w: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6924C1" w:rsidRDefault="006924C1" w:rsidP="0061479E">
      <w:pPr>
        <w:tabs>
          <w:tab w:val="left" w:pos="2268"/>
          <w:tab w:val="left" w:pos="4395"/>
          <w:tab w:val="left" w:pos="6521"/>
        </w:tabs>
        <w:spacing w:line="360" w:lineRule="auto"/>
        <w:rPr>
          <w:rFonts w:ascii="Times New Roman" w:eastAsia="方正黑体_GBK" w:hAnsi="Times New Roman"/>
        </w:rPr>
      </w:pPr>
    </w:p>
    <w:p w:rsidR="00C03733" w:rsidRPr="003D5736" w:rsidRDefault="006571EB" w:rsidP="0061479E">
      <w:pPr>
        <w:tabs>
          <w:tab w:val="left" w:pos="2268"/>
          <w:tab w:val="left" w:pos="4395"/>
          <w:tab w:val="left" w:pos="6521"/>
        </w:tabs>
        <w:spacing w:line="360" w:lineRule="auto"/>
        <w:rPr>
          <w:rFonts w:ascii="Times New Roman" w:hAnsi="Times New Roman"/>
        </w:rPr>
      </w:pPr>
      <w:r w:rsidRPr="005A6DD9">
        <w:rPr>
          <w:rFonts w:ascii="Times New Roman" w:hAnsi="Times New Roman"/>
          <w:noProof/>
        </w:rPr>
        <w:drawing>
          <wp:inline distT="0" distB="0" distL="0" distR="0">
            <wp:extent cx="1082040" cy="251460"/>
            <wp:effectExtent l="0" t="0" r="3810" b="0"/>
            <wp:docPr id="72"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201251" w:rsidRPr="003D5736">
        <w:rPr>
          <w:rFonts w:ascii="Times New Roman" w:eastAsia="方正楷体_GBK" w:hAnsi="Times New Roman"/>
        </w:rPr>
        <w:t>[</w:t>
      </w:r>
      <w:r w:rsidR="004B48B3" w:rsidRPr="003D5736">
        <w:rPr>
          <w:rFonts w:ascii="Times New Roman" w:hAnsi="Times New Roman"/>
        </w:rPr>
        <w:t>6</w:t>
      </w:r>
      <w:r w:rsidR="004B48B3" w:rsidRPr="003D5736">
        <w:rPr>
          <w:rFonts w:ascii="Times New Roman" w:eastAsia="方正楷体_GBK" w:hAnsi="Times New Roman"/>
        </w:rPr>
        <w:t>分</w:t>
      </w:r>
      <w:r w:rsidR="00201251" w:rsidRPr="003D5736">
        <w:rPr>
          <w:rFonts w:ascii="Times New Roman" w:eastAsia="方正楷体_GBK" w:hAnsi="Times New Roman"/>
        </w:rPr>
        <w:t>]</w:t>
      </w:r>
    </w:p>
    <w:p w:rsidR="0061479E"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11</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eastAsia="方正楷体_GBK" w:hAnsi="Times New Roman"/>
        </w:rPr>
        <w:t>多选</w:t>
      </w:r>
      <w:r w:rsidR="00201251" w:rsidRPr="003D5736">
        <w:rPr>
          <w:rFonts w:ascii="Times New Roman" w:eastAsia="方正楷体_GBK" w:hAnsi="Times New Roman"/>
        </w:rPr>
        <w:t>)(</w:t>
      </w:r>
      <w:r w:rsidRPr="003D5736">
        <w:rPr>
          <w:rFonts w:ascii="Times New Roman" w:hAnsi="Times New Roman"/>
        </w:rPr>
        <w:t>2025·</w:t>
      </w:r>
      <w:r w:rsidRPr="003D5736">
        <w:rPr>
          <w:rFonts w:ascii="Times New Roman" w:eastAsia="方正楷体_GBK" w:hAnsi="Times New Roman"/>
        </w:rPr>
        <w:t>临沂市高二期中</w:t>
      </w:r>
      <w:r w:rsidR="00201251" w:rsidRPr="003D5736">
        <w:rPr>
          <w:rFonts w:ascii="Times New Roman" w:eastAsia="方正楷体_GBK" w:hAnsi="Times New Roman"/>
        </w:rPr>
        <w:t>)</w:t>
      </w:r>
      <w:r w:rsidRPr="003D5736">
        <w:rPr>
          <w:rFonts w:ascii="Times New Roman" w:hAnsi="Times New Roman"/>
        </w:rPr>
        <w:t>如图所示，将质量为</w:t>
      </w:r>
      <w:r w:rsidRPr="003D5736">
        <w:rPr>
          <w:rFonts w:ascii="Times New Roman" w:hAnsi="Times New Roman"/>
          <w:i/>
        </w:rPr>
        <w:t>m</w:t>
      </w:r>
      <w:r w:rsidRPr="003D5736">
        <w:rPr>
          <w:rFonts w:ascii="Times New Roman" w:hAnsi="Times New Roman"/>
          <w:vertAlign w:val="subscript"/>
        </w:rPr>
        <w:t>A</w:t>
      </w:r>
      <w:r w:rsidR="003B5E51" w:rsidRPr="003D5736">
        <w:rPr>
          <w:rFonts w:ascii="Times New Roman" w:hAnsi="Times New Roman"/>
        </w:rPr>
        <w:t>＝</w:t>
      </w:r>
      <w:r w:rsidRPr="003D5736">
        <w:rPr>
          <w:rFonts w:ascii="Times New Roman" w:hAnsi="Times New Roman"/>
        </w:rPr>
        <w:t>100 g</w:t>
      </w:r>
      <w:r w:rsidRPr="003D5736">
        <w:rPr>
          <w:rFonts w:ascii="Times New Roman" w:hAnsi="Times New Roman"/>
        </w:rPr>
        <w:t>的物体</w:t>
      </w:r>
      <w:r w:rsidRPr="003D5736">
        <w:rPr>
          <w:rFonts w:ascii="Times New Roman" w:hAnsi="Times New Roman"/>
        </w:rPr>
        <w:t>A</w:t>
      </w:r>
      <w:r w:rsidRPr="003D5736">
        <w:rPr>
          <w:rFonts w:ascii="Times New Roman" w:hAnsi="Times New Roman"/>
        </w:rPr>
        <w:t>放在弹簧上端并与之连接，弹簧下端连接一质量为</w:t>
      </w:r>
      <w:r w:rsidRPr="003D5736">
        <w:rPr>
          <w:rFonts w:ascii="Times New Roman" w:hAnsi="Times New Roman"/>
          <w:i/>
        </w:rPr>
        <w:t>m</w:t>
      </w:r>
      <w:r w:rsidRPr="003D5736">
        <w:rPr>
          <w:rFonts w:ascii="Times New Roman" w:hAnsi="Times New Roman"/>
          <w:vertAlign w:val="subscript"/>
        </w:rPr>
        <w:t>B</w:t>
      </w:r>
      <w:r w:rsidR="003B5E51" w:rsidRPr="003D5736">
        <w:rPr>
          <w:rFonts w:ascii="Times New Roman" w:hAnsi="Times New Roman"/>
        </w:rPr>
        <w:t>＝</w:t>
      </w:r>
      <w:r w:rsidRPr="003D5736">
        <w:rPr>
          <w:rFonts w:ascii="Times New Roman" w:hAnsi="Times New Roman"/>
        </w:rPr>
        <w:t>200 g</w:t>
      </w:r>
      <w:r w:rsidRPr="003D5736">
        <w:rPr>
          <w:rFonts w:ascii="Times New Roman" w:hAnsi="Times New Roman"/>
        </w:rPr>
        <w:t>的物体</w:t>
      </w:r>
      <w:r w:rsidRPr="003D5736">
        <w:rPr>
          <w:rFonts w:ascii="Times New Roman" w:hAnsi="Times New Roman"/>
        </w:rPr>
        <w:t>B</w:t>
      </w:r>
      <w:r w:rsidRPr="003D5736">
        <w:rPr>
          <w:rFonts w:ascii="Times New Roman" w:hAnsi="Times New Roman"/>
        </w:rPr>
        <w:t>，物体</w:t>
      </w:r>
      <w:r w:rsidRPr="003D5736">
        <w:rPr>
          <w:rFonts w:ascii="Times New Roman" w:hAnsi="Times New Roman"/>
        </w:rPr>
        <w:t>B</w:t>
      </w:r>
      <w:r w:rsidRPr="003D5736">
        <w:rPr>
          <w:rFonts w:ascii="Times New Roman" w:hAnsi="Times New Roman"/>
        </w:rPr>
        <w:t>放在地面上，形成竖直方向的弹簧振子，使</w:t>
      </w:r>
      <w:r w:rsidRPr="003D5736">
        <w:rPr>
          <w:rFonts w:ascii="Times New Roman" w:hAnsi="Times New Roman"/>
        </w:rPr>
        <w:t>A</w:t>
      </w:r>
      <w:r w:rsidRPr="003D5736">
        <w:rPr>
          <w:rFonts w:ascii="Times New Roman" w:hAnsi="Times New Roman"/>
        </w:rPr>
        <w:t>上下振动做简谐运动。弹簧原长为</w:t>
      </w:r>
      <w:r w:rsidRPr="003D5736">
        <w:rPr>
          <w:rFonts w:ascii="Times New Roman" w:hAnsi="Times New Roman"/>
        </w:rPr>
        <w:t>10 cm</w:t>
      </w:r>
      <w:r w:rsidRPr="003D5736">
        <w:rPr>
          <w:rFonts w:ascii="Times New Roman" w:hAnsi="Times New Roman"/>
        </w:rPr>
        <w:t>，劲度系数为</w:t>
      </w:r>
      <w:r w:rsidRPr="003D5736">
        <w:rPr>
          <w:rFonts w:ascii="Times New Roman" w:hAnsi="Times New Roman"/>
          <w:i/>
        </w:rPr>
        <w:t>k</w:t>
      </w:r>
      <w:r w:rsidR="003B5E51" w:rsidRPr="003D5736">
        <w:rPr>
          <w:rFonts w:ascii="Times New Roman" w:hAnsi="Times New Roman"/>
        </w:rPr>
        <w:t>＝</w:t>
      </w:r>
      <w:r w:rsidRPr="003D5736">
        <w:rPr>
          <w:rFonts w:ascii="Times New Roman" w:hAnsi="Times New Roman"/>
        </w:rPr>
        <w:t>50 N/m</w:t>
      </w:r>
      <w:r w:rsidRPr="003D5736">
        <w:rPr>
          <w:rFonts w:ascii="Times New Roman" w:hAnsi="Times New Roman"/>
        </w:rPr>
        <w:t>，弹簧始终没有超过弹性限度。</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的厚度可忽略不计，</w:t>
      </w:r>
      <w:r w:rsidRPr="003D5736">
        <w:rPr>
          <w:rFonts w:ascii="Times New Roman" w:hAnsi="Times New Roman"/>
          <w:i/>
        </w:rPr>
        <w:t>g</w:t>
      </w:r>
      <w:r w:rsidRPr="003D5736">
        <w:rPr>
          <w:rFonts w:ascii="Times New Roman" w:hAnsi="Times New Roman"/>
        </w:rPr>
        <w:t>取</w:t>
      </w:r>
      <w:r w:rsidRPr="003D5736">
        <w:rPr>
          <w:rFonts w:ascii="Times New Roman" w:hAnsi="Times New Roman"/>
        </w:rPr>
        <w:t>10 m/s</w:t>
      </w:r>
      <w:r w:rsidRPr="003D5736">
        <w:rPr>
          <w:rFonts w:ascii="Times New Roman" w:hAnsi="Times New Roman"/>
          <w:vertAlign w:val="superscript"/>
        </w:rPr>
        <w:t>2</w:t>
      </w:r>
      <w:r w:rsidRPr="003D5736">
        <w:rPr>
          <w:rFonts w:ascii="Times New Roman" w:hAnsi="Times New Roman"/>
        </w:rPr>
        <w:t>。下列说法正确的是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6571EB" w:rsidP="0061479E">
      <w:pPr>
        <w:tabs>
          <w:tab w:val="left" w:pos="2268"/>
          <w:tab w:val="left" w:pos="4395"/>
          <w:tab w:val="left" w:pos="6521"/>
        </w:tabs>
        <w:spacing w:line="360" w:lineRule="auto"/>
        <w:jc w:val="center"/>
        <w:rPr>
          <w:rFonts w:ascii="Times New Roman" w:hAnsi="Times New Roman"/>
        </w:rPr>
      </w:pPr>
      <w:r w:rsidRPr="005A6DD9">
        <w:rPr>
          <w:rFonts w:ascii="Times New Roman" w:hAnsi="Times New Roman"/>
          <w:noProof/>
        </w:rPr>
        <w:drawing>
          <wp:inline distT="0" distB="0" distL="0" distR="0">
            <wp:extent cx="899160" cy="861060"/>
            <wp:effectExtent l="0" t="0" r="0" b="0"/>
            <wp:docPr id="73"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9160" cy="86106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A</w:t>
      </w:r>
      <w:r w:rsidRPr="003D5736">
        <w:rPr>
          <w:rFonts w:ascii="Times New Roman" w:hAnsi="Times New Roman"/>
        </w:rPr>
        <w:t>的平衡位置离地面的高度为</w:t>
      </w:r>
      <w:r w:rsidRPr="003D5736">
        <w:rPr>
          <w:rFonts w:ascii="Times New Roman" w:hAnsi="Times New Roman"/>
        </w:rPr>
        <w:t>8 cm</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A</w:t>
      </w:r>
      <w:r w:rsidRPr="003D5736">
        <w:rPr>
          <w:rFonts w:ascii="Times New Roman" w:hAnsi="Times New Roman"/>
        </w:rPr>
        <w:t>完成任意半个周期前后重力势能变化量都相等</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若保持物体</w:t>
      </w:r>
      <w:r w:rsidRPr="003D5736">
        <w:rPr>
          <w:rFonts w:ascii="Times New Roman" w:hAnsi="Times New Roman"/>
        </w:rPr>
        <w:t>B</w:t>
      </w:r>
      <w:r w:rsidRPr="003D5736">
        <w:rPr>
          <w:rFonts w:ascii="Times New Roman" w:hAnsi="Times New Roman"/>
        </w:rPr>
        <w:t>始终在地面上，在当物体</w:t>
      </w:r>
      <w:r w:rsidRPr="003D5736">
        <w:rPr>
          <w:rFonts w:ascii="Times New Roman" w:hAnsi="Times New Roman"/>
        </w:rPr>
        <w:t>A</w:t>
      </w:r>
      <w:r w:rsidRPr="003D5736">
        <w:rPr>
          <w:rFonts w:ascii="Times New Roman" w:hAnsi="Times New Roman"/>
        </w:rPr>
        <w:t>以最大振幅振动时，物体</w:t>
      </w:r>
      <w:r w:rsidRPr="003D5736">
        <w:rPr>
          <w:rFonts w:ascii="Times New Roman" w:hAnsi="Times New Roman"/>
        </w:rPr>
        <w:t>B</w:t>
      </w:r>
      <w:r w:rsidRPr="003D5736">
        <w:rPr>
          <w:rFonts w:ascii="Times New Roman" w:hAnsi="Times New Roman"/>
        </w:rPr>
        <w:t>对地面的最小压力为</w:t>
      </w:r>
      <w:r w:rsidRPr="003D5736">
        <w:rPr>
          <w:rFonts w:ascii="Times New Roman" w:hAnsi="Times New Roman"/>
        </w:rPr>
        <w:t>0</w:t>
      </w:r>
    </w:p>
    <w:p w:rsidR="00C03733"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若保持物体</w:t>
      </w:r>
      <w:r w:rsidRPr="003D5736">
        <w:rPr>
          <w:rFonts w:ascii="Times New Roman" w:hAnsi="Times New Roman"/>
        </w:rPr>
        <w:t>B</w:t>
      </w:r>
      <w:r w:rsidRPr="003D5736">
        <w:rPr>
          <w:rFonts w:ascii="Times New Roman" w:hAnsi="Times New Roman"/>
        </w:rPr>
        <w:t>始终在地面上，当物体</w:t>
      </w:r>
      <w:r w:rsidRPr="003D5736">
        <w:rPr>
          <w:rFonts w:ascii="Times New Roman" w:hAnsi="Times New Roman"/>
        </w:rPr>
        <w:t>A</w:t>
      </w:r>
      <w:r w:rsidRPr="003D5736">
        <w:rPr>
          <w:rFonts w:ascii="Times New Roman" w:hAnsi="Times New Roman"/>
        </w:rPr>
        <w:t>以最大振幅振动时，物体</w:t>
      </w:r>
      <w:r w:rsidRPr="003D5736">
        <w:rPr>
          <w:rFonts w:ascii="Times New Roman" w:hAnsi="Times New Roman"/>
        </w:rPr>
        <w:t>B</w:t>
      </w:r>
      <w:r w:rsidRPr="003D5736">
        <w:rPr>
          <w:rFonts w:ascii="Times New Roman" w:hAnsi="Times New Roman"/>
        </w:rPr>
        <w:t>对地面的最大压力为</w:t>
      </w:r>
      <w:r w:rsidRPr="003D5736">
        <w:rPr>
          <w:rFonts w:ascii="Times New Roman" w:hAnsi="Times New Roman"/>
        </w:rPr>
        <w:t>3 N</w:t>
      </w:r>
    </w:p>
    <w:p w:rsidR="00A45286" w:rsidRDefault="00A45286" w:rsidP="00A45286">
      <w:pPr>
        <w:pStyle w:val="2"/>
        <w:jc w:val="center"/>
      </w:pPr>
      <w:r>
        <w:br w:type="column"/>
      </w:r>
      <w:r>
        <w:rPr>
          <w:rFonts w:hint="eastAsia"/>
        </w:rPr>
        <w:t>答案</w:t>
      </w:r>
      <w:r>
        <w:t>精析</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1.BC</w:t>
      </w:r>
      <w:r w:rsidRPr="00F568F5">
        <w:rPr>
          <w:rFonts w:ascii="Times New Roman" w:hAnsi="Times New Roman"/>
        </w:rPr>
        <w:t xml:space="preserve">　</w:t>
      </w:r>
      <w:r w:rsidRPr="00F568F5">
        <w:rPr>
          <w:rFonts w:ascii="Times New Roman" w:hAnsi="Times New Roman"/>
        </w:rPr>
        <w:t>2.A</w:t>
      </w:r>
      <w:r w:rsidRPr="00F568F5">
        <w:rPr>
          <w:rFonts w:ascii="Times New Roman" w:hAnsi="Times New Roman"/>
        </w:rPr>
        <w:t xml:space="preserve">　</w:t>
      </w:r>
      <w:r w:rsidRPr="00F568F5">
        <w:rPr>
          <w:rFonts w:ascii="Times New Roman" w:hAnsi="Times New Roman"/>
        </w:rPr>
        <w:t>3.A</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4.C</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hAnsi="Times New Roman"/>
          <w:i/>
        </w:rPr>
        <w:t>O</w:t>
      </w:r>
      <w:r w:rsidRPr="00F568F5">
        <w:rPr>
          <w:rFonts w:ascii="Times New Roman" w:eastAsia="方正楷体_GBK" w:hAnsi="Times New Roman"/>
        </w:rPr>
        <w:t>点为简谐运动的平衡位置，则振动物体在</w:t>
      </w:r>
      <w:r w:rsidRPr="00F568F5">
        <w:rPr>
          <w:rFonts w:ascii="Times New Roman" w:hAnsi="Times New Roman"/>
          <w:i/>
        </w:rPr>
        <w:t>O</w:t>
      </w:r>
      <w:r w:rsidRPr="00F568F5">
        <w:rPr>
          <w:rFonts w:ascii="Times New Roman" w:eastAsia="方正楷体_GBK" w:hAnsi="Times New Roman"/>
        </w:rPr>
        <w:t>点时受到的合力为零，则重力沿斜面向下的分力与弹簧弹力平衡，可知此时弹簧处于伸长状态，弹性势能大于零，</w:t>
      </w:r>
      <w:r w:rsidRPr="00F568F5">
        <w:rPr>
          <w:rFonts w:ascii="Times New Roman" w:hAnsi="Times New Roman"/>
        </w:rPr>
        <w:t>A</w:t>
      </w:r>
      <w:r w:rsidRPr="00F568F5">
        <w:rPr>
          <w:rFonts w:ascii="Times New Roman" w:eastAsia="方正楷体_GBK" w:hAnsi="Times New Roman"/>
        </w:rPr>
        <w:t>错误；在振动物体运动的过程中，由弹簧弹力与重力沿斜面向下的分力的合力充当回复力，</w:t>
      </w:r>
      <w:r w:rsidRPr="00F568F5">
        <w:rPr>
          <w:rFonts w:ascii="Times New Roman" w:hAnsi="Times New Roman"/>
        </w:rPr>
        <w:t>B</w:t>
      </w:r>
      <w:r w:rsidRPr="00F568F5">
        <w:rPr>
          <w:rFonts w:ascii="Times New Roman" w:eastAsia="方正楷体_GBK" w:hAnsi="Times New Roman"/>
        </w:rPr>
        <w:t>错误；在简谐运动过程中，机械能的总量不变，在</w:t>
      </w:r>
      <w:r w:rsidRPr="00F568F5">
        <w:rPr>
          <w:rFonts w:ascii="Times New Roman" w:hAnsi="Times New Roman"/>
          <w:i/>
        </w:rPr>
        <w:t>A</w:t>
      </w:r>
      <w:r w:rsidRPr="00F568F5">
        <w:rPr>
          <w:rFonts w:ascii="Times New Roman" w:eastAsia="方正楷体_GBK" w:hAnsi="Times New Roman"/>
        </w:rPr>
        <w:t>、</w:t>
      </w:r>
      <w:r w:rsidRPr="00F568F5">
        <w:rPr>
          <w:rFonts w:ascii="Times New Roman" w:hAnsi="Times New Roman"/>
          <w:i/>
        </w:rPr>
        <w:t>B</w:t>
      </w:r>
      <w:r w:rsidRPr="00F568F5">
        <w:rPr>
          <w:rFonts w:ascii="Times New Roman" w:eastAsia="方正楷体_GBK" w:hAnsi="Times New Roman"/>
        </w:rPr>
        <w:t>两点时，振动物体的动能均为零，且振动物体在</w:t>
      </w:r>
      <w:r w:rsidRPr="00F568F5">
        <w:rPr>
          <w:rFonts w:ascii="Times New Roman" w:hAnsi="Times New Roman"/>
          <w:i/>
        </w:rPr>
        <w:t>B</w:t>
      </w:r>
      <w:r w:rsidRPr="00F568F5">
        <w:rPr>
          <w:rFonts w:ascii="Times New Roman" w:eastAsia="方正楷体_GBK" w:hAnsi="Times New Roman"/>
        </w:rPr>
        <w:t>点时的重力势能比在</w:t>
      </w:r>
      <w:r w:rsidRPr="00F568F5">
        <w:rPr>
          <w:rFonts w:ascii="Times New Roman" w:hAnsi="Times New Roman"/>
          <w:i/>
        </w:rPr>
        <w:t>A</w:t>
      </w:r>
      <w:r w:rsidRPr="00F568F5">
        <w:rPr>
          <w:rFonts w:ascii="Times New Roman" w:eastAsia="方正楷体_GBK" w:hAnsi="Times New Roman"/>
        </w:rPr>
        <w:t>点时的小，则振动物体在</w:t>
      </w:r>
      <w:r w:rsidRPr="00F568F5">
        <w:rPr>
          <w:rFonts w:ascii="Times New Roman" w:hAnsi="Times New Roman"/>
          <w:i/>
        </w:rPr>
        <w:t>B</w:t>
      </w:r>
      <w:r w:rsidRPr="00F568F5">
        <w:rPr>
          <w:rFonts w:ascii="Times New Roman" w:eastAsia="方正楷体_GBK" w:hAnsi="Times New Roman"/>
        </w:rPr>
        <w:t>点时弹簧的弹性势能一定比振动物体在</w:t>
      </w:r>
      <w:r w:rsidRPr="00F568F5">
        <w:rPr>
          <w:rFonts w:ascii="Times New Roman" w:hAnsi="Times New Roman"/>
          <w:i/>
        </w:rPr>
        <w:t>A</w:t>
      </w:r>
      <w:r w:rsidRPr="00F568F5">
        <w:rPr>
          <w:rFonts w:ascii="Times New Roman" w:eastAsia="方正楷体_GBK" w:hAnsi="Times New Roman"/>
        </w:rPr>
        <w:t>点时的大，</w:t>
      </w:r>
      <w:r w:rsidRPr="00F568F5">
        <w:rPr>
          <w:rFonts w:ascii="Times New Roman" w:hAnsi="Times New Roman"/>
        </w:rPr>
        <w:t>C</w:t>
      </w:r>
      <w:r w:rsidRPr="00F568F5">
        <w:rPr>
          <w:rFonts w:ascii="Times New Roman" w:eastAsia="方正楷体_GBK" w:hAnsi="Times New Roman"/>
        </w:rPr>
        <w:t>正确；振动物体从</w:t>
      </w:r>
      <w:r w:rsidRPr="00F568F5">
        <w:rPr>
          <w:rFonts w:ascii="Times New Roman" w:hAnsi="Times New Roman"/>
          <w:i/>
        </w:rPr>
        <w:t>A</w:t>
      </w:r>
      <w:r w:rsidRPr="00F568F5">
        <w:rPr>
          <w:rFonts w:ascii="Times New Roman" w:eastAsia="方正楷体_GBK" w:hAnsi="Times New Roman"/>
        </w:rPr>
        <w:t>到</w:t>
      </w:r>
      <w:r w:rsidRPr="00F568F5">
        <w:rPr>
          <w:rFonts w:ascii="Times New Roman" w:hAnsi="Times New Roman"/>
          <w:i/>
        </w:rPr>
        <w:t>O</w:t>
      </w:r>
      <w:r w:rsidRPr="00F568F5">
        <w:rPr>
          <w:rFonts w:ascii="Times New Roman" w:eastAsia="方正楷体_GBK" w:hAnsi="Times New Roman"/>
        </w:rPr>
        <w:t>做加速运动，速度和加速度方向相同；从</w:t>
      </w:r>
      <w:r w:rsidRPr="00F568F5">
        <w:rPr>
          <w:rFonts w:ascii="Times New Roman" w:hAnsi="Times New Roman"/>
          <w:i/>
        </w:rPr>
        <w:t>O</w:t>
      </w:r>
      <w:r w:rsidRPr="00F568F5">
        <w:rPr>
          <w:rFonts w:ascii="Times New Roman" w:eastAsia="方正楷体_GBK" w:hAnsi="Times New Roman"/>
        </w:rPr>
        <w:t>向</w:t>
      </w:r>
      <w:r w:rsidRPr="00F568F5">
        <w:rPr>
          <w:rFonts w:ascii="Times New Roman" w:hAnsi="Times New Roman"/>
          <w:i/>
        </w:rPr>
        <w:t>B</w:t>
      </w:r>
      <w:r w:rsidRPr="00F568F5">
        <w:rPr>
          <w:rFonts w:ascii="Times New Roman" w:eastAsia="方正楷体_GBK" w:hAnsi="Times New Roman"/>
        </w:rPr>
        <w:t>运动的过程中，振动物体的速度减小，则速度和加速度方向相反，</w:t>
      </w:r>
      <w:r w:rsidRPr="00F568F5">
        <w:rPr>
          <w:rFonts w:ascii="Times New Roman" w:hAnsi="Times New Roman"/>
        </w:rPr>
        <w:t>D</w:t>
      </w:r>
      <w:r w:rsidRPr="00F568F5">
        <w:rPr>
          <w:rFonts w:ascii="Times New Roman" w:eastAsia="方正楷体_GBK" w:hAnsi="Times New Roman"/>
        </w:rPr>
        <w:t>错误。</w:t>
      </w:r>
      <w:r w:rsidRPr="00F568F5">
        <w:rPr>
          <w:rFonts w:ascii="Times New Roman" w:eastAsia="方正楷体_GBK" w:hAnsi="Times New Roman"/>
        </w:rPr>
        <w:t>]</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5.A</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eastAsia="方正楷体_GBK" w:hAnsi="Times New Roman"/>
        </w:rPr>
        <w:t>由题图知物体在</w:t>
      </w:r>
      <w:r w:rsidRPr="00F568F5">
        <w:rPr>
          <w:rFonts w:ascii="Times New Roman" w:hAnsi="Times New Roman"/>
        </w:rPr>
        <w:t>0.6</w:t>
      </w:r>
      <w:r w:rsidRPr="00F568F5">
        <w:rPr>
          <w:rFonts w:ascii="Times New Roman" w:eastAsia="方正楷体_GBK" w:hAnsi="Times New Roman"/>
        </w:rPr>
        <w:t xml:space="preserve"> </w:t>
      </w:r>
      <w:r w:rsidRPr="00F568F5">
        <w:rPr>
          <w:rFonts w:ascii="Times New Roman" w:hAnsi="Times New Roman"/>
        </w:rPr>
        <w:t>s</w:t>
      </w:r>
      <w:r w:rsidRPr="00F568F5">
        <w:rPr>
          <w:rFonts w:ascii="Times New Roman" w:eastAsia="方正楷体_GBK" w:hAnsi="Times New Roman"/>
        </w:rPr>
        <w:t>与</w:t>
      </w:r>
      <w:r w:rsidRPr="00F568F5">
        <w:rPr>
          <w:rFonts w:ascii="Times New Roman" w:hAnsi="Times New Roman"/>
        </w:rPr>
        <w:t>0.8</w:t>
      </w:r>
      <w:r w:rsidRPr="00F568F5">
        <w:rPr>
          <w:rFonts w:ascii="Times New Roman" w:eastAsia="方正楷体_GBK" w:hAnsi="Times New Roman"/>
        </w:rPr>
        <w:t xml:space="preserve"> </w:t>
      </w:r>
      <w:r w:rsidRPr="00F568F5">
        <w:rPr>
          <w:rFonts w:ascii="Times New Roman" w:hAnsi="Times New Roman"/>
        </w:rPr>
        <w:t>s</w:t>
      </w:r>
      <w:r w:rsidRPr="00F568F5">
        <w:rPr>
          <w:rFonts w:ascii="Times New Roman" w:eastAsia="方正楷体_GBK" w:hAnsi="Times New Roman"/>
        </w:rPr>
        <w:t>时刻图像的斜率相同，则速度相同，故</w:t>
      </w:r>
      <w:r w:rsidRPr="00F568F5">
        <w:rPr>
          <w:rFonts w:ascii="Times New Roman" w:hAnsi="Times New Roman"/>
        </w:rPr>
        <w:t>A</w:t>
      </w:r>
      <w:r w:rsidRPr="00F568F5">
        <w:rPr>
          <w:rFonts w:ascii="Times New Roman" w:eastAsia="方正楷体_GBK" w:hAnsi="Times New Roman"/>
        </w:rPr>
        <w:t>正确；在</w:t>
      </w:r>
      <w:r w:rsidRPr="00F568F5">
        <w:rPr>
          <w:rFonts w:ascii="Times New Roman" w:hAnsi="Times New Roman"/>
        </w:rPr>
        <w:t>0.6</w:t>
      </w:r>
      <w:r w:rsidRPr="00F568F5">
        <w:rPr>
          <w:rFonts w:ascii="Times New Roman" w:eastAsia="方正楷体_GBK" w:hAnsi="Times New Roman"/>
        </w:rPr>
        <w:t xml:space="preserve"> </w:t>
      </w:r>
      <w:r w:rsidRPr="00F568F5">
        <w:rPr>
          <w:rFonts w:ascii="Times New Roman" w:hAnsi="Times New Roman"/>
        </w:rPr>
        <w:t>s</w:t>
      </w:r>
      <w:r w:rsidRPr="00F568F5">
        <w:rPr>
          <w:rFonts w:ascii="Times New Roman" w:eastAsia="方正楷体_GBK" w:hAnsi="Times New Roman"/>
        </w:rPr>
        <w:t>和</w:t>
      </w:r>
      <w:r w:rsidRPr="00F568F5">
        <w:rPr>
          <w:rFonts w:ascii="Times New Roman" w:hAnsi="Times New Roman"/>
        </w:rPr>
        <w:t>0.8</w:t>
      </w:r>
      <w:r w:rsidRPr="00F568F5">
        <w:rPr>
          <w:rFonts w:ascii="Times New Roman" w:eastAsia="方正楷体_GBK" w:hAnsi="Times New Roman"/>
        </w:rPr>
        <w:t xml:space="preserve"> </w:t>
      </w:r>
      <w:r w:rsidRPr="00F568F5">
        <w:rPr>
          <w:rFonts w:ascii="Times New Roman" w:hAnsi="Times New Roman"/>
        </w:rPr>
        <w:t>s</w:t>
      </w:r>
      <w:r w:rsidRPr="00F568F5">
        <w:rPr>
          <w:rFonts w:ascii="Times New Roman" w:eastAsia="方正楷体_GBK" w:hAnsi="Times New Roman"/>
        </w:rPr>
        <w:t>时刻，位移方向不同，根据</w:t>
      </w:r>
      <w:r w:rsidRPr="00F568F5">
        <w:rPr>
          <w:rFonts w:ascii="Times New Roman" w:hAnsi="Times New Roman"/>
          <w:i/>
        </w:rPr>
        <w:t>F</w:t>
      </w:r>
      <w:r w:rsidRPr="00F568F5">
        <w:rPr>
          <w:rFonts w:ascii="Times New Roman" w:hAnsi="Times New Roman"/>
        </w:rPr>
        <w:t>＝－</w:t>
      </w:r>
      <w:r w:rsidRPr="00F568F5">
        <w:rPr>
          <w:rFonts w:ascii="Times New Roman" w:hAnsi="Times New Roman"/>
          <w:i/>
        </w:rPr>
        <w:t>kx</w:t>
      </w:r>
      <w:r w:rsidRPr="00F568F5">
        <w:rPr>
          <w:rFonts w:ascii="Times New Roman" w:eastAsia="方正楷体_GBK" w:hAnsi="Times New Roman"/>
        </w:rPr>
        <w:t>，知回复力不相同，故</w:t>
      </w:r>
      <w:r w:rsidRPr="00F568F5">
        <w:rPr>
          <w:rFonts w:ascii="Times New Roman" w:hAnsi="Times New Roman"/>
        </w:rPr>
        <w:t>B</w:t>
      </w:r>
      <w:r w:rsidRPr="00F568F5">
        <w:rPr>
          <w:rFonts w:ascii="Times New Roman" w:eastAsia="方正楷体_GBK" w:hAnsi="Times New Roman"/>
        </w:rPr>
        <w:t>错误；在</w:t>
      </w:r>
      <w:r w:rsidRPr="00F568F5">
        <w:rPr>
          <w:rFonts w:ascii="Times New Roman" w:hAnsi="Times New Roman"/>
        </w:rPr>
        <w:t>0.5</w:t>
      </w:r>
      <w:r w:rsidRPr="00F568F5">
        <w:rPr>
          <w:rFonts w:ascii="Times New Roman" w:eastAsia="方正楷体_GBK" w:hAnsi="Times New Roman"/>
        </w:rPr>
        <w:t xml:space="preserve"> </w:t>
      </w:r>
      <w:r w:rsidRPr="00F568F5">
        <w:rPr>
          <w:rFonts w:ascii="Times New Roman" w:hAnsi="Times New Roman"/>
        </w:rPr>
        <w:t>s</w:t>
      </w:r>
      <w:r w:rsidRPr="00F568F5">
        <w:rPr>
          <w:rFonts w:ascii="Times New Roman" w:eastAsia="方正楷体_GBK" w:hAnsi="Times New Roman"/>
        </w:rPr>
        <w:t>时，物体位于最大位移处，势能最大，故</w:t>
      </w:r>
      <w:r w:rsidRPr="00F568F5">
        <w:rPr>
          <w:rFonts w:ascii="Times New Roman" w:hAnsi="Times New Roman"/>
        </w:rPr>
        <w:t>C</w:t>
      </w:r>
      <w:r w:rsidRPr="00F568F5">
        <w:rPr>
          <w:rFonts w:ascii="Times New Roman" w:eastAsia="方正楷体_GBK" w:hAnsi="Times New Roman"/>
        </w:rPr>
        <w:t>错误；在</w:t>
      </w:r>
      <w:r w:rsidRPr="00F568F5">
        <w:rPr>
          <w:rFonts w:ascii="Times New Roman" w:hAnsi="Times New Roman"/>
        </w:rPr>
        <w:t>0.5</w:t>
      </w:r>
      <w:r w:rsidRPr="00F568F5">
        <w:rPr>
          <w:rFonts w:ascii="Times New Roman" w:eastAsia="方正楷体_GBK" w:hAnsi="Times New Roman"/>
        </w:rPr>
        <w:t xml:space="preserve"> </w:t>
      </w:r>
      <w:r w:rsidRPr="00F568F5">
        <w:rPr>
          <w:rFonts w:ascii="Times New Roman" w:hAnsi="Times New Roman"/>
        </w:rPr>
        <w:t>s</w:t>
      </w:r>
      <w:r w:rsidRPr="00F568F5">
        <w:rPr>
          <w:rFonts w:ascii="Times New Roman" w:eastAsia="方正楷体_GBK" w:hAnsi="Times New Roman"/>
        </w:rPr>
        <w:t>时，物体位于最大位移处，根据</w:t>
      </w:r>
      <w:r w:rsidRPr="00F568F5">
        <w:rPr>
          <w:rFonts w:ascii="Times New Roman" w:hAnsi="Times New Roman"/>
          <w:i/>
        </w:rPr>
        <w:t>a</w:t>
      </w:r>
      <w:r w:rsidRPr="00F568F5">
        <w:rPr>
          <w:rFonts w:ascii="Times New Roman" w:hAnsi="Times New Roman"/>
        </w:rPr>
        <w:t>＝－</w:t>
      </w:r>
      <m:oMath>
        <m:f>
          <m:fPr>
            <m:ctrlPr>
              <w:rPr>
                <w:rFonts w:ascii="Cambria Math" w:hAnsi="Cambria Math"/>
              </w:rPr>
            </m:ctrlPr>
          </m:fPr>
          <m:num>
            <m:r>
              <w:rPr>
                <w:rFonts w:ascii="Cambria Math" w:hAnsi="Cambria Math"/>
              </w:rPr>
              <m:t>kx</m:t>
            </m:r>
          </m:num>
          <m:den>
            <m:r>
              <w:rPr>
                <w:rFonts w:ascii="Cambria Math" w:hAnsi="Cambria Math"/>
              </w:rPr>
              <m:t>m</m:t>
            </m:r>
          </m:den>
        </m:f>
      </m:oMath>
      <w:r w:rsidRPr="00F568F5">
        <w:rPr>
          <w:rFonts w:ascii="Times New Roman" w:eastAsia="方正楷体_GBK" w:hAnsi="Times New Roman"/>
        </w:rPr>
        <w:t>可知，</w:t>
      </w:r>
      <w:r w:rsidRPr="00F568F5">
        <w:rPr>
          <w:rFonts w:ascii="Times New Roman" w:hAnsi="Times New Roman"/>
        </w:rPr>
        <w:t>0.5</w:t>
      </w:r>
      <w:r w:rsidRPr="00F568F5">
        <w:rPr>
          <w:rFonts w:ascii="Times New Roman" w:eastAsia="方正楷体_GBK" w:hAnsi="Times New Roman"/>
        </w:rPr>
        <w:t xml:space="preserve"> </w:t>
      </w:r>
      <w:r w:rsidRPr="00F568F5">
        <w:rPr>
          <w:rFonts w:ascii="Times New Roman" w:hAnsi="Times New Roman"/>
        </w:rPr>
        <w:t>s</w:t>
      </w:r>
      <w:r w:rsidRPr="00F568F5">
        <w:rPr>
          <w:rFonts w:ascii="Times New Roman" w:eastAsia="方正楷体_GBK" w:hAnsi="Times New Roman"/>
        </w:rPr>
        <w:t>时的加速度最大，故</w:t>
      </w:r>
      <w:r w:rsidRPr="00F568F5">
        <w:rPr>
          <w:rFonts w:ascii="Times New Roman" w:hAnsi="Times New Roman"/>
        </w:rPr>
        <w:t>D</w:t>
      </w:r>
      <w:r w:rsidRPr="00F568F5">
        <w:rPr>
          <w:rFonts w:ascii="Times New Roman" w:eastAsia="方正楷体_GBK" w:hAnsi="Times New Roman"/>
        </w:rPr>
        <w:t>错误。</w:t>
      </w:r>
      <w:r w:rsidRPr="00F568F5">
        <w:rPr>
          <w:rFonts w:ascii="Times New Roman" w:eastAsia="方正楷体_GBK" w:hAnsi="Times New Roman"/>
        </w:rPr>
        <w:t>]</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6.B</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eastAsia="方正楷体_GBK" w:hAnsi="Times New Roman"/>
        </w:rPr>
        <w:t>根据题意，以向右为正方向，振子经过</w:t>
      </w:r>
      <w:r w:rsidRPr="00F568F5">
        <w:rPr>
          <w:rFonts w:ascii="Times New Roman" w:hAnsi="Times New Roman"/>
          <w:i/>
        </w:rPr>
        <w:t>O</w:t>
      </w:r>
      <w:r w:rsidRPr="00F568F5">
        <w:rPr>
          <w:rFonts w:ascii="Times New Roman" w:eastAsia="方正楷体_GBK" w:hAnsi="Times New Roman"/>
        </w:rPr>
        <w:t>点向左运动开始计时，</w:t>
      </w:r>
      <w:r w:rsidRPr="00F568F5">
        <w:rPr>
          <w:rFonts w:ascii="Times New Roman" w:hAnsi="Times New Roman"/>
        </w:rPr>
        <w:t>0</w:t>
      </w:r>
      <w:r w:rsidRPr="00F568F5">
        <w:rPr>
          <w:rFonts w:ascii="Times New Roman" w:eastAsia="方正楷体_GBK" w:hAnsi="Times New Roman"/>
        </w:rPr>
        <w:t>时刻，振子位移为</w:t>
      </w:r>
      <w:r w:rsidRPr="00F568F5">
        <w:rPr>
          <w:rFonts w:ascii="Times New Roman" w:hAnsi="Times New Roman"/>
        </w:rPr>
        <w:t>0</w:t>
      </w:r>
      <w:r w:rsidRPr="00F568F5">
        <w:rPr>
          <w:rFonts w:ascii="Times New Roman" w:eastAsia="方正楷体_GBK" w:hAnsi="Times New Roman"/>
        </w:rPr>
        <w:t>，故</w:t>
      </w:r>
      <w:r w:rsidRPr="00F568F5">
        <w:rPr>
          <w:rFonts w:ascii="Times New Roman" w:hAnsi="Times New Roman"/>
        </w:rPr>
        <w:t>A</w:t>
      </w:r>
      <w:r w:rsidRPr="00F568F5">
        <w:rPr>
          <w:rFonts w:ascii="Times New Roman" w:eastAsia="方正楷体_GBK" w:hAnsi="Times New Roman"/>
        </w:rPr>
        <w:t>错误；结合上述，</w:t>
      </w:r>
      <w:r w:rsidRPr="00F568F5">
        <w:rPr>
          <w:rFonts w:ascii="Times New Roman" w:hAnsi="Times New Roman"/>
        </w:rPr>
        <w:t>0</w:t>
      </w:r>
      <w:r w:rsidRPr="00F568F5">
        <w:rPr>
          <w:rFonts w:ascii="Times New Roman" w:eastAsia="方正楷体_GBK" w:hAnsi="Times New Roman"/>
        </w:rPr>
        <w:t>时刻，振子经过</w:t>
      </w:r>
      <w:r w:rsidRPr="00F568F5">
        <w:rPr>
          <w:rFonts w:ascii="Times New Roman" w:hAnsi="Times New Roman"/>
          <w:i/>
        </w:rPr>
        <w:t>O</w:t>
      </w:r>
      <w:r w:rsidRPr="00F568F5">
        <w:rPr>
          <w:rFonts w:ascii="Times New Roman" w:eastAsia="方正楷体_GBK" w:hAnsi="Times New Roman"/>
        </w:rPr>
        <w:t>点向左运动，振子具有负方向的最大速度，故</w:t>
      </w:r>
      <w:r w:rsidRPr="00F568F5">
        <w:rPr>
          <w:rFonts w:ascii="Times New Roman" w:hAnsi="Times New Roman"/>
        </w:rPr>
        <w:t>B</w:t>
      </w:r>
      <w:r w:rsidRPr="00F568F5">
        <w:rPr>
          <w:rFonts w:ascii="Times New Roman" w:eastAsia="方正楷体_GBK" w:hAnsi="Times New Roman"/>
        </w:rPr>
        <w:t>正确；结合上述，</w:t>
      </w:r>
      <w:r w:rsidRPr="00F568F5">
        <w:rPr>
          <w:rFonts w:ascii="Times New Roman" w:hAnsi="Times New Roman"/>
        </w:rPr>
        <w:t>0</w:t>
      </w:r>
      <w:r w:rsidRPr="00F568F5">
        <w:rPr>
          <w:rFonts w:ascii="Times New Roman" w:eastAsia="方正楷体_GBK" w:hAnsi="Times New Roman"/>
        </w:rPr>
        <w:t>时刻，振子经过</w:t>
      </w:r>
      <w:r w:rsidRPr="00F568F5">
        <w:rPr>
          <w:rFonts w:ascii="Times New Roman" w:hAnsi="Times New Roman"/>
          <w:i/>
        </w:rPr>
        <w:t>O</w:t>
      </w:r>
      <w:r w:rsidRPr="00F568F5">
        <w:rPr>
          <w:rFonts w:ascii="Times New Roman" w:eastAsia="方正楷体_GBK" w:hAnsi="Times New Roman"/>
        </w:rPr>
        <w:t>点向左运动，振子的加速度为</w:t>
      </w:r>
      <w:r w:rsidRPr="00F568F5">
        <w:rPr>
          <w:rFonts w:ascii="Times New Roman" w:hAnsi="Times New Roman"/>
        </w:rPr>
        <w:t>0</w:t>
      </w:r>
      <w:r w:rsidRPr="00F568F5">
        <w:rPr>
          <w:rFonts w:ascii="Times New Roman" w:eastAsia="方正楷体_GBK" w:hAnsi="Times New Roman"/>
        </w:rPr>
        <w:t>，下一时刻加速度方向向右，即随后加速度为正值，故</w:t>
      </w:r>
      <w:r w:rsidRPr="00F568F5">
        <w:rPr>
          <w:rFonts w:ascii="Times New Roman" w:hAnsi="Times New Roman"/>
        </w:rPr>
        <w:t>C</w:t>
      </w:r>
      <w:r w:rsidRPr="00F568F5">
        <w:rPr>
          <w:rFonts w:ascii="Times New Roman" w:eastAsia="方正楷体_GBK" w:hAnsi="Times New Roman"/>
        </w:rPr>
        <w:t>错误；</w:t>
      </w:r>
      <w:r w:rsidRPr="00F568F5">
        <w:rPr>
          <w:rFonts w:ascii="Times New Roman" w:hAnsi="Times New Roman"/>
        </w:rPr>
        <w:t>0</w:t>
      </w:r>
      <w:r w:rsidRPr="00F568F5">
        <w:rPr>
          <w:rFonts w:ascii="Times New Roman" w:eastAsia="方正楷体_GBK" w:hAnsi="Times New Roman"/>
        </w:rPr>
        <w:t>时刻，振子经过</w:t>
      </w:r>
      <w:r w:rsidRPr="00F568F5">
        <w:rPr>
          <w:rFonts w:ascii="Times New Roman" w:hAnsi="Times New Roman"/>
          <w:i/>
        </w:rPr>
        <w:t>O</w:t>
      </w:r>
      <w:r w:rsidRPr="00F568F5">
        <w:rPr>
          <w:rFonts w:ascii="Times New Roman" w:eastAsia="方正楷体_GBK" w:hAnsi="Times New Roman"/>
        </w:rPr>
        <w:t>点向左运动，速度向左具有最大值，则动能具有最大值，随后大小减小，由于动能为标量，动能不可能为负值，故</w:t>
      </w:r>
      <w:r w:rsidRPr="00F568F5">
        <w:rPr>
          <w:rFonts w:ascii="Times New Roman" w:hAnsi="Times New Roman"/>
        </w:rPr>
        <w:t>D</w:t>
      </w:r>
      <w:r w:rsidRPr="00F568F5">
        <w:rPr>
          <w:rFonts w:ascii="Times New Roman" w:eastAsia="方正楷体_GBK" w:hAnsi="Times New Roman"/>
        </w:rPr>
        <w:t>错误。</w:t>
      </w:r>
      <w:r w:rsidRPr="00F568F5">
        <w:rPr>
          <w:rFonts w:ascii="Times New Roman" w:eastAsia="方正楷体_GBK" w:hAnsi="Times New Roman"/>
        </w:rPr>
        <w:t>]</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7.CD</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eastAsia="方正楷体_GBK" w:hAnsi="Times New Roman"/>
        </w:rPr>
        <w:t>小球处于平衡位置时，静电力与弹簧的弹力平衡，弹簧伸长了</w:t>
      </w:r>
      <m:oMath>
        <m:f>
          <m:fPr>
            <m:ctrlPr>
              <w:rPr>
                <w:rFonts w:ascii="Cambria Math" w:hAnsi="Cambria Math"/>
              </w:rPr>
            </m:ctrlPr>
          </m:fPr>
          <m:num>
            <m:r>
              <w:rPr>
                <w:rFonts w:ascii="Cambria Math" w:hAnsi="Cambria Math"/>
              </w:rPr>
              <m:t>qE</m:t>
            </m:r>
          </m:num>
          <m:den>
            <m:r>
              <w:rPr>
                <w:rFonts w:ascii="Cambria Math" w:hAnsi="Cambria Math"/>
              </w:rPr>
              <m:t>k</m:t>
            </m:r>
          </m:den>
        </m:f>
      </m:oMath>
      <w:r w:rsidRPr="00F568F5">
        <w:rPr>
          <w:rFonts w:ascii="Times New Roman" w:eastAsia="方正楷体_GBK" w:hAnsi="Times New Roman"/>
        </w:rPr>
        <w:t>，此时小球的速度不是零，而是最大，故</w:t>
      </w:r>
      <w:r w:rsidRPr="00F568F5">
        <w:rPr>
          <w:rFonts w:ascii="Times New Roman" w:hAnsi="Times New Roman"/>
        </w:rPr>
        <w:t>A</w:t>
      </w:r>
      <w:r w:rsidRPr="00F568F5">
        <w:rPr>
          <w:rFonts w:ascii="Times New Roman" w:eastAsia="方正楷体_GBK" w:hAnsi="Times New Roman"/>
        </w:rPr>
        <w:t>错误；小球在静电力作用下开始振动，由于静电力是恒力，且弹簧的弹力与伸长量成正比，因此小球将做简谐运动</w:t>
      </w:r>
      <w:r w:rsidRPr="00F568F5">
        <w:rPr>
          <w:rFonts w:ascii="Times New Roman" w:eastAsia="方正楷体_GBK" w:hAnsi="Times New Roman"/>
        </w:rPr>
        <w:t>(</w:t>
      </w:r>
      <w:r w:rsidRPr="00F568F5">
        <w:rPr>
          <w:rFonts w:ascii="Times New Roman" w:eastAsia="方正楷体_GBK" w:hAnsi="Times New Roman"/>
        </w:rPr>
        <w:t>类比竖直方向弹簧振子</w:t>
      </w:r>
      <w:r w:rsidRPr="00F568F5">
        <w:rPr>
          <w:rFonts w:ascii="Times New Roman" w:eastAsia="方正楷体_GBK" w:hAnsi="Times New Roman"/>
        </w:rPr>
        <w:t>)</w:t>
      </w:r>
      <w:r w:rsidRPr="00F568F5">
        <w:rPr>
          <w:rFonts w:ascii="Times New Roman" w:eastAsia="方正楷体_GBK" w:hAnsi="Times New Roman"/>
        </w:rPr>
        <w:t>。由于静电力持续作用，小球会在一个新的平衡位置附近振动，在振动过程中，小球会经过原位置且速度为</w:t>
      </w:r>
      <w:r w:rsidRPr="00F568F5">
        <w:rPr>
          <w:rFonts w:ascii="Times New Roman" w:hAnsi="Times New Roman"/>
        </w:rPr>
        <w:t>0</w:t>
      </w:r>
      <w:r w:rsidRPr="00F568F5">
        <w:rPr>
          <w:rFonts w:ascii="Times New Roman" w:eastAsia="方正楷体_GBK" w:hAnsi="Times New Roman"/>
        </w:rPr>
        <w:t>，故</w:t>
      </w:r>
      <w:r w:rsidRPr="00F568F5">
        <w:rPr>
          <w:rFonts w:ascii="Times New Roman" w:hAnsi="Times New Roman"/>
        </w:rPr>
        <w:t>B</w:t>
      </w:r>
      <w:r w:rsidRPr="00F568F5">
        <w:rPr>
          <w:rFonts w:ascii="Times New Roman" w:eastAsia="方正楷体_GBK" w:hAnsi="Times New Roman"/>
        </w:rPr>
        <w:t>错误；小球做简谐运动，在平衡位置，有</w:t>
      </w:r>
      <w:r w:rsidRPr="00F568F5">
        <w:rPr>
          <w:rFonts w:ascii="Times New Roman" w:hAnsi="Times New Roman"/>
          <w:i/>
        </w:rPr>
        <w:t>kx</w:t>
      </w:r>
      <w:r w:rsidRPr="00F568F5">
        <w:rPr>
          <w:rFonts w:ascii="Times New Roman" w:hAnsi="Times New Roman"/>
        </w:rPr>
        <w:t>＝</w:t>
      </w:r>
      <w:r w:rsidRPr="00F568F5">
        <w:rPr>
          <w:rFonts w:ascii="Times New Roman" w:hAnsi="Times New Roman"/>
          <w:i/>
        </w:rPr>
        <w:t>qE</w:t>
      </w:r>
      <w:r w:rsidRPr="00F568F5">
        <w:rPr>
          <w:rFonts w:ascii="Times New Roman" w:eastAsia="方正楷体_GBK" w:hAnsi="Times New Roman"/>
        </w:rPr>
        <w:t>，解得</w:t>
      </w:r>
      <w:r w:rsidRPr="00F568F5">
        <w:rPr>
          <w:rFonts w:ascii="Times New Roman" w:hAnsi="Times New Roman"/>
          <w:i/>
        </w:rPr>
        <w:t>x</w:t>
      </w:r>
      <w:r w:rsidRPr="00F568F5">
        <w:rPr>
          <w:rFonts w:ascii="Times New Roman" w:hAnsi="Times New Roman"/>
        </w:rPr>
        <w:t>＝</w:t>
      </w:r>
      <m:oMath>
        <m:f>
          <m:fPr>
            <m:ctrlPr>
              <w:rPr>
                <w:rFonts w:ascii="Cambria Math" w:hAnsi="Cambria Math"/>
              </w:rPr>
            </m:ctrlPr>
          </m:fPr>
          <m:num>
            <m:r>
              <w:rPr>
                <w:rFonts w:ascii="Cambria Math" w:hAnsi="Cambria Math"/>
              </w:rPr>
              <m:t>qE</m:t>
            </m:r>
          </m:num>
          <m:den>
            <m:r>
              <w:rPr>
                <w:rFonts w:ascii="Cambria Math" w:hAnsi="Cambria Math"/>
              </w:rPr>
              <m:t>k</m:t>
            </m:r>
          </m:den>
        </m:f>
      </m:oMath>
      <w:r w:rsidRPr="00F568F5">
        <w:rPr>
          <w:rFonts w:ascii="Times New Roman" w:eastAsia="方正楷体_GBK" w:hAnsi="Times New Roman"/>
        </w:rPr>
        <w:t>，且振幅等于</w:t>
      </w:r>
      <m:oMath>
        <m:f>
          <m:fPr>
            <m:ctrlPr>
              <w:rPr>
                <w:rFonts w:ascii="Cambria Math" w:hAnsi="Cambria Math"/>
              </w:rPr>
            </m:ctrlPr>
          </m:fPr>
          <m:num>
            <m:r>
              <w:rPr>
                <w:rFonts w:ascii="Cambria Math" w:hAnsi="Cambria Math"/>
              </w:rPr>
              <m:t>qE</m:t>
            </m:r>
          </m:num>
          <m:den>
            <m:r>
              <w:rPr>
                <w:rFonts w:ascii="Cambria Math" w:hAnsi="Cambria Math"/>
              </w:rPr>
              <m:t>k</m:t>
            </m:r>
          </m:den>
        </m:f>
      </m:oMath>
      <w:r w:rsidRPr="00F568F5">
        <w:rPr>
          <w:rFonts w:ascii="Times New Roman" w:eastAsia="方正楷体_GBK" w:hAnsi="Times New Roman"/>
        </w:rPr>
        <w:t>，故</w:t>
      </w:r>
      <w:r w:rsidRPr="00F568F5">
        <w:rPr>
          <w:rFonts w:ascii="Times New Roman" w:hAnsi="Times New Roman"/>
        </w:rPr>
        <w:t>C</w:t>
      </w:r>
      <w:r w:rsidRPr="00F568F5">
        <w:rPr>
          <w:rFonts w:ascii="Times New Roman" w:eastAsia="方正楷体_GBK" w:hAnsi="Times New Roman"/>
        </w:rPr>
        <w:t>正确；小球运动过程中有静电力和弹簧弹力做功，故运动过程中，小球的电势能、动能和弹性势能相互转化，故</w:t>
      </w:r>
      <w:r w:rsidRPr="00F568F5">
        <w:rPr>
          <w:rFonts w:ascii="Times New Roman" w:hAnsi="Times New Roman"/>
        </w:rPr>
        <w:t>D</w:t>
      </w:r>
      <w:r w:rsidRPr="00F568F5">
        <w:rPr>
          <w:rFonts w:ascii="Times New Roman" w:eastAsia="方正楷体_GBK" w:hAnsi="Times New Roman"/>
        </w:rPr>
        <w:t>正确。</w:t>
      </w:r>
      <w:r w:rsidRPr="00F568F5">
        <w:rPr>
          <w:rFonts w:ascii="Times New Roman" w:eastAsia="方正楷体_GBK" w:hAnsi="Times New Roman"/>
        </w:rPr>
        <w:t>]</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8.AD</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eastAsia="方正楷体_GBK" w:hAnsi="Times New Roman"/>
        </w:rPr>
        <w:t>物体</w:t>
      </w:r>
      <w:r w:rsidRPr="00F568F5">
        <w:rPr>
          <w:rFonts w:ascii="Times New Roman" w:hAnsi="Times New Roman"/>
        </w:rPr>
        <w:t>A</w:t>
      </w:r>
      <w:r w:rsidRPr="00F568F5">
        <w:rPr>
          <w:rFonts w:ascii="Times New Roman" w:eastAsia="方正楷体_GBK" w:hAnsi="Times New Roman"/>
        </w:rPr>
        <w:t>做简谐运动时，回复力是由滑块</w:t>
      </w:r>
      <w:r w:rsidRPr="00F568F5">
        <w:rPr>
          <w:rFonts w:ascii="Times New Roman" w:hAnsi="Times New Roman"/>
        </w:rPr>
        <w:t>B</w:t>
      </w:r>
      <w:r w:rsidRPr="00F568F5">
        <w:rPr>
          <w:rFonts w:ascii="Times New Roman" w:eastAsia="方正楷体_GBK" w:hAnsi="Times New Roman"/>
        </w:rPr>
        <w:t>对物体</w:t>
      </w:r>
      <w:r w:rsidRPr="00F568F5">
        <w:rPr>
          <w:rFonts w:ascii="Times New Roman" w:hAnsi="Times New Roman"/>
        </w:rPr>
        <w:t>A</w:t>
      </w:r>
      <w:r w:rsidRPr="00F568F5">
        <w:rPr>
          <w:rFonts w:ascii="Times New Roman" w:eastAsia="方正楷体_GBK" w:hAnsi="Times New Roman"/>
        </w:rPr>
        <w:t>的静摩擦力提供的，故</w:t>
      </w:r>
      <w:r w:rsidRPr="00F568F5">
        <w:rPr>
          <w:rFonts w:ascii="Times New Roman" w:hAnsi="Times New Roman"/>
        </w:rPr>
        <w:t>A</w:t>
      </w:r>
      <w:r w:rsidRPr="00F568F5">
        <w:rPr>
          <w:rFonts w:ascii="Times New Roman" w:eastAsia="方正楷体_GBK" w:hAnsi="Times New Roman"/>
        </w:rPr>
        <w:t>正确；滑块</w:t>
      </w:r>
      <w:r w:rsidRPr="00F568F5">
        <w:rPr>
          <w:rFonts w:ascii="Times New Roman" w:hAnsi="Times New Roman"/>
        </w:rPr>
        <w:t>B</w:t>
      </w:r>
      <w:r w:rsidRPr="00F568F5">
        <w:rPr>
          <w:rFonts w:ascii="Times New Roman" w:eastAsia="方正楷体_GBK" w:hAnsi="Times New Roman"/>
        </w:rPr>
        <w:t>做简谐运动的回复力是由弹簧的弹力和</w:t>
      </w:r>
      <w:r w:rsidRPr="00F568F5">
        <w:rPr>
          <w:rFonts w:ascii="Times New Roman" w:hAnsi="Times New Roman"/>
        </w:rPr>
        <w:t>A</w:t>
      </w:r>
      <w:r w:rsidRPr="00F568F5">
        <w:rPr>
          <w:rFonts w:ascii="Times New Roman" w:eastAsia="方正楷体_GBK" w:hAnsi="Times New Roman"/>
        </w:rPr>
        <w:t>对</w:t>
      </w:r>
      <w:r w:rsidRPr="00F568F5">
        <w:rPr>
          <w:rFonts w:ascii="Times New Roman" w:hAnsi="Times New Roman"/>
        </w:rPr>
        <w:t>B</w:t>
      </w:r>
      <w:r w:rsidRPr="00F568F5">
        <w:rPr>
          <w:rFonts w:ascii="Times New Roman" w:eastAsia="方正楷体_GBK" w:hAnsi="Times New Roman"/>
        </w:rPr>
        <w:t>的静摩擦力的合力提供的，故</w:t>
      </w:r>
      <w:r w:rsidRPr="00F568F5">
        <w:rPr>
          <w:rFonts w:ascii="Times New Roman" w:hAnsi="Times New Roman"/>
        </w:rPr>
        <w:t>B</w:t>
      </w:r>
      <w:r w:rsidRPr="00F568F5">
        <w:rPr>
          <w:rFonts w:ascii="Times New Roman" w:eastAsia="方正楷体_GBK" w:hAnsi="Times New Roman"/>
        </w:rPr>
        <w:t>错误；物体</w:t>
      </w:r>
      <w:r w:rsidRPr="00F568F5">
        <w:rPr>
          <w:rFonts w:ascii="Times New Roman" w:hAnsi="Times New Roman"/>
        </w:rPr>
        <w:t>A</w:t>
      </w:r>
      <w:r w:rsidRPr="00F568F5">
        <w:rPr>
          <w:rFonts w:ascii="Times New Roman" w:eastAsia="方正楷体_GBK" w:hAnsi="Times New Roman"/>
        </w:rPr>
        <w:t>与滑块</w:t>
      </w:r>
      <w:r w:rsidRPr="00F568F5">
        <w:rPr>
          <w:rFonts w:ascii="Times New Roman" w:hAnsi="Times New Roman"/>
        </w:rPr>
        <w:t>B</w:t>
      </w:r>
      <w:r w:rsidRPr="00F568F5">
        <w:rPr>
          <w:rFonts w:ascii="Times New Roman" w:eastAsia="方正楷体_GBK" w:hAnsi="Times New Roman"/>
        </w:rPr>
        <w:t>整体的回复力满足</w:t>
      </w:r>
      <w:r w:rsidRPr="00F568F5">
        <w:rPr>
          <w:rFonts w:ascii="Times New Roman" w:hAnsi="Times New Roman"/>
          <w:i/>
        </w:rPr>
        <w:t>F</w:t>
      </w:r>
      <w:r w:rsidRPr="00F568F5">
        <w:rPr>
          <w:rFonts w:ascii="Times New Roman" w:hAnsi="Times New Roman"/>
        </w:rPr>
        <w:t>＝－</w:t>
      </w:r>
      <w:r w:rsidRPr="00F568F5">
        <w:rPr>
          <w:rFonts w:ascii="Times New Roman" w:hAnsi="Times New Roman"/>
          <w:i/>
        </w:rPr>
        <w:t>kx</w:t>
      </w:r>
      <w:r w:rsidRPr="00F568F5">
        <w:rPr>
          <w:rFonts w:ascii="Times New Roman" w:eastAsia="方正楷体_GBK" w:hAnsi="Times New Roman"/>
        </w:rPr>
        <w:t>，由牛顿第二定律</w:t>
      </w:r>
      <w:r w:rsidRPr="00F568F5">
        <w:rPr>
          <w:rFonts w:ascii="Times New Roman" w:hAnsi="Times New Roman"/>
          <w:i/>
        </w:rPr>
        <w:t>F</w:t>
      </w:r>
      <w:r w:rsidRPr="00F568F5">
        <w:rPr>
          <w:rFonts w:ascii="Times New Roman" w:hAnsi="Times New Roman"/>
        </w:rPr>
        <w:t>＝</w:t>
      </w:r>
      <w:r w:rsidRPr="00F568F5">
        <w:rPr>
          <w:rFonts w:ascii="Times New Roman" w:eastAsia="方正楷体_GBK" w:hAnsi="Times New Roman"/>
        </w:rPr>
        <w:t>(</w:t>
      </w:r>
      <w:r w:rsidRPr="00F568F5">
        <w:rPr>
          <w:rFonts w:ascii="Times New Roman" w:hAnsi="Times New Roman"/>
          <w:i/>
        </w:rPr>
        <w:t>m</w:t>
      </w:r>
      <w:r w:rsidRPr="00F568F5">
        <w:rPr>
          <w:rFonts w:ascii="Times New Roman" w:hAnsi="Times New Roman"/>
        </w:rPr>
        <w:t>＋</w:t>
      </w:r>
      <w:r w:rsidRPr="00F568F5">
        <w:rPr>
          <w:rFonts w:ascii="Times New Roman" w:hAnsi="Times New Roman"/>
          <w:i/>
        </w:rPr>
        <w:t>M</w:t>
      </w:r>
      <w:r w:rsidRPr="00F568F5">
        <w:rPr>
          <w:rFonts w:ascii="Times New Roman" w:eastAsia="方正楷体_GBK" w:hAnsi="Times New Roman"/>
        </w:rPr>
        <w:t>)</w:t>
      </w:r>
      <w:r w:rsidRPr="00F568F5">
        <w:rPr>
          <w:rFonts w:ascii="Times New Roman" w:hAnsi="Times New Roman"/>
          <w:i/>
        </w:rPr>
        <w:t>a</w:t>
      </w:r>
      <w:r w:rsidRPr="00F568F5">
        <w:rPr>
          <w:rFonts w:ascii="Times New Roman" w:eastAsia="方正楷体_GBK" w:hAnsi="Times New Roman"/>
        </w:rPr>
        <w:t>，</w:t>
      </w:r>
      <w:r w:rsidRPr="00F568F5">
        <w:rPr>
          <w:rFonts w:ascii="Times New Roman" w:hAnsi="Times New Roman"/>
          <w:i/>
        </w:rPr>
        <w:t>F</w:t>
      </w:r>
      <w:r w:rsidRPr="00F568F5">
        <w:rPr>
          <w:rFonts w:ascii="Times New Roman" w:hAnsi="Times New Roman"/>
          <w:vertAlign w:val="subscript"/>
        </w:rPr>
        <w:t>A</w:t>
      </w:r>
      <w:r w:rsidRPr="00F568F5">
        <w:rPr>
          <w:rFonts w:ascii="Times New Roman" w:hAnsi="Times New Roman"/>
        </w:rPr>
        <w:t>＝</w:t>
      </w:r>
      <w:r w:rsidRPr="00F568F5">
        <w:rPr>
          <w:rFonts w:ascii="Times New Roman" w:hAnsi="Times New Roman"/>
          <w:i/>
        </w:rPr>
        <w:t>ma</w:t>
      </w:r>
      <w:r w:rsidRPr="00F568F5">
        <w:rPr>
          <w:rFonts w:ascii="Times New Roman" w:hAnsi="Times New Roman"/>
        </w:rPr>
        <w:t>＝－</w:t>
      </w:r>
      <w:r w:rsidRPr="00F568F5">
        <w:rPr>
          <w:rFonts w:ascii="Times New Roman" w:hAnsi="Times New Roman"/>
          <w:i/>
        </w:rPr>
        <w:t>k</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F568F5">
        <w:rPr>
          <w:rFonts w:ascii="Times New Roman" w:hAnsi="Times New Roman"/>
          <w:i/>
        </w:rPr>
        <w:t>x</w:t>
      </w:r>
      <w:r w:rsidRPr="00F568F5">
        <w:rPr>
          <w:rFonts w:ascii="Times New Roman" w:eastAsia="方正楷体_GBK" w:hAnsi="Times New Roman"/>
        </w:rPr>
        <w:t>，则回复力大小跟位移大小之比为</w:t>
      </w:r>
      <w:r w:rsidRPr="00F568F5">
        <w:rPr>
          <w:rFonts w:ascii="Times New Roman" w:hAnsi="Times New Roman"/>
          <w:i/>
        </w:rPr>
        <w:t>k</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F568F5">
        <w:rPr>
          <w:rFonts w:ascii="Times New Roman" w:eastAsia="方正楷体_GBK" w:hAnsi="Times New Roman"/>
        </w:rPr>
        <w:t>，故</w:t>
      </w:r>
      <w:r w:rsidRPr="00F568F5">
        <w:rPr>
          <w:rFonts w:ascii="Times New Roman" w:hAnsi="Times New Roman"/>
        </w:rPr>
        <w:t>C</w:t>
      </w:r>
      <w:r w:rsidRPr="00F568F5">
        <w:rPr>
          <w:rFonts w:ascii="Times New Roman" w:eastAsia="方正楷体_GBK" w:hAnsi="Times New Roman"/>
        </w:rPr>
        <w:t>错误；当</w:t>
      </w:r>
      <w:r w:rsidRPr="00F568F5">
        <w:rPr>
          <w:rFonts w:ascii="Times New Roman" w:hAnsi="Times New Roman"/>
        </w:rPr>
        <w:t>A</w:t>
      </w:r>
      <w:r w:rsidRPr="00F568F5">
        <w:rPr>
          <w:rFonts w:ascii="Times New Roman" w:eastAsia="方正楷体_GBK" w:hAnsi="Times New Roman"/>
        </w:rPr>
        <w:t>、</w:t>
      </w:r>
      <w:r w:rsidRPr="00F568F5">
        <w:rPr>
          <w:rFonts w:ascii="Times New Roman" w:hAnsi="Times New Roman"/>
        </w:rPr>
        <w:t>B</w:t>
      </w:r>
      <w:r w:rsidRPr="00F568F5">
        <w:rPr>
          <w:rFonts w:ascii="Times New Roman" w:eastAsia="方正楷体_GBK" w:hAnsi="Times New Roman"/>
        </w:rPr>
        <w:t>之间的摩擦力达到最大静摩擦力时，其振幅最大，设为</w:t>
      </w:r>
      <w:r w:rsidRPr="00F568F5">
        <w:rPr>
          <w:rFonts w:ascii="Times New Roman" w:hAnsi="Times New Roman"/>
          <w:i/>
        </w:rPr>
        <w:t>A</w:t>
      </w:r>
      <w:r w:rsidRPr="00F568F5">
        <w:rPr>
          <w:rFonts w:ascii="Times New Roman" w:eastAsia="方正楷体_GBK" w:hAnsi="Times New Roman"/>
        </w:rPr>
        <w:t>，以整体为研究对象有</w:t>
      </w:r>
      <w:r w:rsidRPr="00F568F5">
        <w:rPr>
          <w:rFonts w:ascii="Times New Roman" w:hAnsi="Times New Roman"/>
          <w:i/>
        </w:rPr>
        <w:t>kA</w:t>
      </w:r>
      <w:r w:rsidRPr="00F568F5">
        <w:rPr>
          <w:rFonts w:ascii="Times New Roman" w:hAnsi="Times New Roman"/>
        </w:rPr>
        <w:t>＝</w:t>
      </w:r>
      <w:r w:rsidRPr="00F568F5">
        <w:rPr>
          <w:rFonts w:ascii="Times New Roman" w:eastAsia="方正楷体_GBK" w:hAnsi="Times New Roman"/>
        </w:rPr>
        <w:t>(</w:t>
      </w:r>
      <w:r w:rsidRPr="00F568F5">
        <w:rPr>
          <w:rFonts w:ascii="Times New Roman" w:hAnsi="Times New Roman"/>
          <w:i/>
        </w:rPr>
        <w:t>M</w:t>
      </w:r>
      <w:r w:rsidRPr="00F568F5">
        <w:rPr>
          <w:rFonts w:ascii="Times New Roman" w:hAnsi="Times New Roman"/>
        </w:rPr>
        <w:t>＋</w:t>
      </w:r>
      <w:r w:rsidRPr="00F568F5">
        <w:rPr>
          <w:rFonts w:ascii="Times New Roman" w:hAnsi="Times New Roman"/>
          <w:i/>
        </w:rPr>
        <w:t>m</w:t>
      </w:r>
      <w:r w:rsidRPr="00F568F5">
        <w:rPr>
          <w:rFonts w:ascii="Times New Roman" w:eastAsia="方正楷体_GBK" w:hAnsi="Times New Roman"/>
        </w:rPr>
        <w:t>)</w:t>
      </w:r>
      <w:r w:rsidRPr="00F568F5">
        <w:rPr>
          <w:rFonts w:ascii="Times New Roman" w:hAnsi="Times New Roman"/>
          <w:i/>
        </w:rPr>
        <w:t>a'</w:t>
      </w:r>
      <w:r w:rsidRPr="00F568F5">
        <w:rPr>
          <w:rFonts w:ascii="Times New Roman" w:eastAsia="方正楷体_GBK" w:hAnsi="Times New Roman"/>
        </w:rPr>
        <w:t>，以物体</w:t>
      </w:r>
      <w:r w:rsidRPr="00F568F5">
        <w:rPr>
          <w:rFonts w:ascii="Times New Roman" w:hAnsi="Times New Roman"/>
        </w:rPr>
        <w:t>A</w:t>
      </w:r>
      <w:r w:rsidRPr="00F568F5">
        <w:rPr>
          <w:rFonts w:ascii="Times New Roman" w:eastAsia="方正楷体_GBK" w:hAnsi="Times New Roman"/>
        </w:rPr>
        <w:t>为研究对象，由牛顿第二定律得</w:t>
      </w:r>
      <w:r w:rsidRPr="00F568F5">
        <w:rPr>
          <w:rFonts w:ascii="Times New Roman" w:hAnsi="Times New Roman"/>
          <w:i/>
        </w:rPr>
        <w:t>μmg</w:t>
      </w:r>
      <w:r w:rsidRPr="00F568F5">
        <w:rPr>
          <w:rFonts w:ascii="Times New Roman" w:hAnsi="Times New Roman"/>
        </w:rPr>
        <w:t>＝</w:t>
      </w:r>
      <w:r w:rsidRPr="00F568F5">
        <w:rPr>
          <w:rFonts w:ascii="Times New Roman" w:hAnsi="Times New Roman"/>
          <w:i/>
        </w:rPr>
        <w:t>ma'</w:t>
      </w:r>
      <w:r w:rsidRPr="00F568F5">
        <w:rPr>
          <w:rFonts w:ascii="Times New Roman" w:eastAsia="方正楷体_GBK" w:hAnsi="Times New Roman"/>
        </w:rPr>
        <w:t>，联立解得</w:t>
      </w:r>
      <w:r w:rsidRPr="00F568F5">
        <w:rPr>
          <w:rFonts w:ascii="Times New Roman" w:hAnsi="Times New Roman"/>
          <w:i/>
        </w:rPr>
        <w:t>A</w:t>
      </w:r>
      <w:r w:rsidRPr="00F568F5">
        <w:rPr>
          <w:rFonts w:ascii="Times New Roman" w:hAnsi="Times New Roman"/>
        </w:rPr>
        <w:t>＝</w:t>
      </w:r>
      <m:oMath>
        <m:f>
          <m:fPr>
            <m:ctrlPr>
              <w:rPr>
                <w:rFonts w:ascii="Cambria Math" w:hAnsi="Cambria Math"/>
              </w:rPr>
            </m:ctrlPr>
          </m:fPr>
          <m:num>
            <m:r>
              <w:rPr>
                <w:rFonts w:ascii="Cambria Math" w:hAnsi="Cambria Math"/>
              </w:rPr>
              <m:t>μ</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g</m:t>
            </m:r>
          </m:num>
          <m:den>
            <m:r>
              <w:rPr>
                <w:rFonts w:ascii="Cambria Math" w:hAnsi="Cambria Math"/>
              </w:rPr>
              <m:t>k</m:t>
            </m:r>
          </m:den>
        </m:f>
      </m:oMath>
      <w:r w:rsidRPr="00F568F5">
        <w:rPr>
          <w:rFonts w:ascii="Times New Roman" w:eastAsia="方正楷体_GBK" w:hAnsi="Times New Roman"/>
        </w:rPr>
        <w:t>，故</w:t>
      </w:r>
      <w:r w:rsidRPr="00F568F5">
        <w:rPr>
          <w:rFonts w:ascii="Times New Roman" w:hAnsi="Times New Roman"/>
        </w:rPr>
        <w:t>D</w:t>
      </w:r>
      <w:r w:rsidRPr="00F568F5">
        <w:rPr>
          <w:rFonts w:ascii="Times New Roman" w:eastAsia="方正楷体_GBK" w:hAnsi="Times New Roman"/>
        </w:rPr>
        <w:t>正确。</w:t>
      </w:r>
      <w:r w:rsidRPr="00F568F5">
        <w:rPr>
          <w:rFonts w:ascii="Times New Roman" w:hAnsi="Times New Roman"/>
        </w:rPr>
        <w:t>]</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9.(1)</w:t>
      </w:r>
      <w:r w:rsidRPr="00F568F5">
        <w:rPr>
          <w:rFonts w:ascii="Times New Roman" w:hAnsi="Times New Roman"/>
        </w:rPr>
        <w:t xml:space="preserve">浮力和重力　</w:t>
      </w:r>
      <w:r w:rsidRPr="00F568F5">
        <w:rPr>
          <w:rFonts w:ascii="Times New Roman" w:hAnsi="Times New Roman"/>
        </w:rPr>
        <w:t>(2)</w:t>
      </w:r>
      <w:r w:rsidRPr="00F568F5">
        <w:rPr>
          <w:rFonts w:ascii="Times New Roman" w:hAnsi="Times New Roman"/>
        </w:rPr>
        <w:t>浮筒做简谐运动，证明过程见解析</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黑体_GBK" w:hAnsi="Times New Roman"/>
        </w:rPr>
        <w:t>解析</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hAnsi="Times New Roman"/>
        </w:rPr>
        <w:t>1</w:t>
      </w:r>
      <w:r w:rsidRPr="00F568F5">
        <w:rPr>
          <w:rFonts w:ascii="Times New Roman" w:eastAsia="方正楷体_GBK" w:hAnsi="Times New Roman"/>
        </w:rPr>
        <w:t>)</w:t>
      </w:r>
      <w:r w:rsidRPr="00F568F5">
        <w:rPr>
          <w:rFonts w:ascii="Times New Roman" w:eastAsia="方正楷体_GBK" w:hAnsi="Times New Roman"/>
        </w:rPr>
        <w:t>浮筒受到竖直向上的浮力和竖直向下的重力，浮力和重力提供浮筒振动的回复力。</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w:t>
      </w:r>
      <w:r w:rsidRPr="00F568F5">
        <w:rPr>
          <w:rFonts w:ascii="Times New Roman" w:hAnsi="Times New Roman"/>
        </w:rPr>
        <w:t>2</w:t>
      </w:r>
      <w:r w:rsidRPr="00F568F5">
        <w:rPr>
          <w:rFonts w:ascii="Times New Roman" w:eastAsia="方正楷体_GBK" w:hAnsi="Times New Roman"/>
        </w:rPr>
        <w:t>)</w:t>
      </w:r>
      <w:r w:rsidRPr="00F568F5">
        <w:rPr>
          <w:rFonts w:ascii="Times New Roman" w:eastAsia="方正楷体_GBK" w:hAnsi="Times New Roman"/>
        </w:rPr>
        <w:t>浮筒做简谐运动。</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证明如下：浮筒的平衡位置就在原来静止的位置，浮筒漂浮</w:t>
      </w:r>
      <w:r w:rsidRPr="00F568F5">
        <w:rPr>
          <w:rFonts w:ascii="Times New Roman" w:eastAsia="方正楷体_GBK" w:hAnsi="Times New Roman"/>
        </w:rPr>
        <w:t>(</w:t>
      </w:r>
      <w:r w:rsidRPr="00F568F5">
        <w:rPr>
          <w:rFonts w:ascii="Times New Roman" w:eastAsia="方正楷体_GBK" w:hAnsi="Times New Roman"/>
        </w:rPr>
        <w:t>静止</w:t>
      </w:r>
      <w:r w:rsidRPr="00F568F5">
        <w:rPr>
          <w:rFonts w:ascii="Times New Roman" w:eastAsia="方正楷体_GBK" w:hAnsi="Times New Roman"/>
        </w:rPr>
        <w:t>)</w:t>
      </w:r>
      <w:r w:rsidRPr="00F568F5">
        <w:rPr>
          <w:rFonts w:ascii="Times New Roman" w:eastAsia="方正楷体_GBK" w:hAnsi="Times New Roman"/>
        </w:rPr>
        <w:t>时由平衡条件可得</w:t>
      </w:r>
      <w:r w:rsidRPr="00F568F5">
        <w:rPr>
          <w:rFonts w:ascii="Times New Roman" w:hAnsi="Times New Roman"/>
          <w:i/>
        </w:rPr>
        <w:t>G</w:t>
      </w:r>
      <w:r w:rsidRPr="00F568F5">
        <w:rPr>
          <w:rFonts w:ascii="Times New Roman" w:hAnsi="Times New Roman"/>
        </w:rPr>
        <w:t>＝</w:t>
      </w:r>
      <w:r w:rsidRPr="00F568F5">
        <w:rPr>
          <w:rFonts w:ascii="Times New Roman" w:hAnsi="Times New Roman"/>
          <w:i/>
        </w:rPr>
        <w:t>F</w:t>
      </w:r>
      <w:r w:rsidRPr="00F568F5">
        <w:rPr>
          <w:rFonts w:ascii="Times New Roman" w:eastAsia="方正楷体_GBK" w:hAnsi="Times New Roman"/>
          <w:vertAlign w:val="subscript"/>
        </w:rPr>
        <w:t>浮</w:t>
      </w:r>
      <w:r w:rsidRPr="00F568F5">
        <w:rPr>
          <w:rFonts w:ascii="Times New Roman" w:hAnsi="Times New Roman"/>
        </w:rPr>
        <w:t>＝</w:t>
      </w:r>
      <w:r w:rsidRPr="00F568F5">
        <w:rPr>
          <w:rFonts w:ascii="Times New Roman" w:hAnsi="Times New Roman"/>
          <w:i/>
        </w:rPr>
        <w:t>ρgS</w:t>
      </w:r>
      <w:r w:rsidRPr="00F568F5">
        <w:rPr>
          <w:rFonts w:ascii="Times New Roman" w:hAnsi="Times New Roman"/>
        </w:rPr>
        <w:t>·3</w:t>
      </w:r>
      <w:r w:rsidRPr="00F568F5">
        <w:rPr>
          <w:rFonts w:ascii="Times New Roman" w:hAnsi="Times New Roman"/>
          <w:i/>
        </w:rPr>
        <w:t>l</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现在以浮筒振动到平衡位置下方情形为例来证明，取向下为正方向，将浮筒竖直往下按压长度</w:t>
      </w:r>
      <w:r w:rsidRPr="00F568F5">
        <w:rPr>
          <w:rFonts w:ascii="Times New Roman" w:hAnsi="Times New Roman"/>
          <w:i/>
        </w:rPr>
        <w:t>x</w:t>
      </w:r>
      <w:r w:rsidRPr="00F568F5">
        <w:rPr>
          <w:rFonts w:ascii="Times New Roman" w:eastAsia="方正楷体_GBK" w:hAnsi="Times New Roman"/>
        </w:rPr>
        <w:t>(</w:t>
      </w:r>
      <w:r w:rsidRPr="00F568F5">
        <w:rPr>
          <w:rFonts w:ascii="Times New Roman" w:eastAsia="方正楷体_GBK" w:hAnsi="Times New Roman"/>
        </w:rPr>
        <w:t>小于</w:t>
      </w:r>
      <w:r w:rsidRPr="00F568F5">
        <w:rPr>
          <w:rFonts w:ascii="Times New Roman" w:hAnsi="Times New Roman"/>
        </w:rPr>
        <w:t>2</w:t>
      </w:r>
      <w:r w:rsidRPr="00F568F5">
        <w:rPr>
          <w:rFonts w:ascii="Times New Roman" w:hAnsi="Times New Roman"/>
          <w:i/>
        </w:rPr>
        <w:t>l</w:t>
      </w:r>
      <w:r w:rsidRPr="00F568F5">
        <w:rPr>
          <w:rFonts w:ascii="Times New Roman" w:eastAsia="方正楷体_GBK" w:hAnsi="Times New Roman"/>
        </w:rPr>
        <w:t>)</w:t>
      </w:r>
      <w:r w:rsidRPr="00F568F5">
        <w:rPr>
          <w:rFonts w:ascii="Times New Roman" w:eastAsia="方正楷体_GBK" w:hAnsi="Times New Roman"/>
        </w:rPr>
        <w:t>，其偏离平衡位置的位移大小为</w:t>
      </w:r>
      <w:r w:rsidRPr="00F568F5">
        <w:rPr>
          <w:rFonts w:ascii="Times New Roman" w:hAnsi="Times New Roman"/>
          <w:i/>
        </w:rPr>
        <w:t>x</w:t>
      </w:r>
      <w:r w:rsidRPr="00F568F5">
        <w:rPr>
          <w:rFonts w:ascii="Times New Roman" w:eastAsia="方正楷体_GBK" w:hAnsi="Times New Roman"/>
        </w:rPr>
        <w:t>，所受到的浮力变为</w:t>
      </w:r>
      <w:r w:rsidRPr="00F568F5">
        <w:rPr>
          <w:rFonts w:ascii="Times New Roman" w:hAnsi="Times New Roman"/>
          <w:i/>
        </w:rPr>
        <w:t>F</w:t>
      </w:r>
      <w:r w:rsidRPr="00F568F5">
        <w:rPr>
          <w:rFonts w:ascii="Times New Roman" w:eastAsia="方正楷体_GBK" w:hAnsi="Times New Roman"/>
          <w:vertAlign w:val="subscript"/>
        </w:rPr>
        <w:t>浮</w:t>
      </w:r>
      <w:r w:rsidRPr="00F568F5">
        <w:rPr>
          <w:rFonts w:ascii="Times New Roman" w:hAnsi="Times New Roman"/>
          <w:i/>
        </w:rPr>
        <w:t>'</w:t>
      </w:r>
      <w:r w:rsidRPr="00F568F5">
        <w:rPr>
          <w:rFonts w:ascii="Times New Roman" w:hAnsi="Times New Roman"/>
        </w:rPr>
        <w:t>＝</w:t>
      </w:r>
      <w:r w:rsidRPr="00F568F5">
        <w:rPr>
          <w:rFonts w:ascii="Times New Roman" w:hAnsi="Times New Roman"/>
          <w:i/>
        </w:rPr>
        <w:t>ρgS</w:t>
      </w:r>
      <w:r w:rsidRPr="00F568F5">
        <w:rPr>
          <w:rFonts w:ascii="Times New Roman" w:eastAsia="方正楷体_GBK" w:hAnsi="Times New Roman"/>
        </w:rPr>
        <w:t>(</w:t>
      </w:r>
      <w:r w:rsidRPr="00F568F5">
        <w:rPr>
          <w:rFonts w:ascii="Times New Roman" w:hAnsi="Times New Roman"/>
        </w:rPr>
        <w:t>3</w:t>
      </w:r>
      <w:r w:rsidRPr="00F568F5">
        <w:rPr>
          <w:rFonts w:ascii="Times New Roman" w:hAnsi="Times New Roman"/>
          <w:i/>
        </w:rPr>
        <w:t>l</w:t>
      </w:r>
      <w:r w:rsidRPr="00F568F5">
        <w:rPr>
          <w:rFonts w:ascii="Times New Roman" w:hAnsi="Times New Roman"/>
        </w:rPr>
        <w:t>＋</w:t>
      </w:r>
      <w:r w:rsidRPr="00F568F5">
        <w:rPr>
          <w:rFonts w:ascii="Times New Roman" w:hAnsi="Times New Roman"/>
          <w:i/>
        </w:rPr>
        <w:t>x</w:t>
      </w:r>
      <w:r w:rsidRPr="00F568F5">
        <w:rPr>
          <w:rFonts w:ascii="Times New Roman" w:eastAsia="方正楷体_GBK" w:hAnsi="Times New Roman"/>
        </w:rPr>
        <w:t>)</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回复力为</w:t>
      </w:r>
      <w:r w:rsidRPr="00F568F5">
        <w:rPr>
          <w:rFonts w:ascii="Times New Roman" w:hAnsi="Times New Roman"/>
          <w:i/>
        </w:rPr>
        <w:t>F</w:t>
      </w:r>
      <w:r w:rsidRPr="00F568F5">
        <w:rPr>
          <w:rFonts w:ascii="Times New Roman" w:eastAsia="方正楷体_GBK" w:hAnsi="Times New Roman"/>
          <w:vertAlign w:val="subscript"/>
        </w:rPr>
        <w:t>回</w:t>
      </w:r>
      <w:r w:rsidRPr="00F568F5">
        <w:rPr>
          <w:rFonts w:ascii="Times New Roman" w:hAnsi="Times New Roman"/>
        </w:rPr>
        <w:t>＝－</w:t>
      </w:r>
      <w:r w:rsidRPr="00F568F5">
        <w:rPr>
          <w:rFonts w:ascii="Times New Roman" w:hAnsi="Times New Roman"/>
          <w:i/>
        </w:rPr>
        <w:t>F</w:t>
      </w:r>
      <w:r w:rsidRPr="00F568F5">
        <w:rPr>
          <w:rFonts w:ascii="Times New Roman" w:eastAsia="方正楷体_GBK" w:hAnsi="Times New Roman"/>
          <w:vertAlign w:val="subscript"/>
        </w:rPr>
        <w:t>浮</w:t>
      </w:r>
      <w:r w:rsidRPr="00F568F5">
        <w:rPr>
          <w:rFonts w:ascii="Times New Roman" w:hAnsi="Times New Roman"/>
          <w:i/>
        </w:rPr>
        <w:t>'</w:t>
      </w:r>
      <w:r w:rsidRPr="00F568F5">
        <w:rPr>
          <w:rFonts w:ascii="Times New Roman" w:hAnsi="Times New Roman"/>
        </w:rPr>
        <w:t>＋</w:t>
      </w:r>
      <w:r w:rsidRPr="00F568F5">
        <w:rPr>
          <w:rFonts w:ascii="Times New Roman" w:hAnsi="Times New Roman"/>
          <w:i/>
        </w:rPr>
        <w:t>G</w:t>
      </w:r>
      <w:r w:rsidRPr="00F568F5">
        <w:rPr>
          <w:rFonts w:ascii="Times New Roman" w:hAnsi="Times New Roman"/>
        </w:rPr>
        <w:t>＝－</w:t>
      </w:r>
      <w:r w:rsidRPr="00F568F5">
        <w:rPr>
          <w:rFonts w:ascii="Times New Roman" w:hAnsi="Times New Roman"/>
          <w:i/>
        </w:rPr>
        <w:t>ρgS</w:t>
      </w:r>
      <w:r w:rsidRPr="00F568F5">
        <w:rPr>
          <w:rFonts w:ascii="Times New Roman" w:eastAsia="方正楷体_GBK" w:hAnsi="Times New Roman"/>
        </w:rPr>
        <w:t>(</w:t>
      </w:r>
      <w:r w:rsidRPr="00F568F5">
        <w:rPr>
          <w:rFonts w:ascii="Times New Roman" w:hAnsi="Times New Roman"/>
        </w:rPr>
        <w:t>3</w:t>
      </w:r>
      <w:r w:rsidRPr="00F568F5">
        <w:rPr>
          <w:rFonts w:ascii="Times New Roman" w:hAnsi="Times New Roman"/>
          <w:i/>
        </w:rPr>
        <w:t>l</w:t>
      </w:r>
      <w:r w:rsidRPr="00F568F5">
        <w:rPr>
          <w:rFonts w:ascii="Times New Roman" w:hAnsi="Times New Roman"/>
        </w:rPr>
        <w:t>＋</w:t>
      </w:r>
      <w:r w:rsidRPr="00F568F5">
        <w:rPr>
          <w:rFonts w:ascii="Times New Roman" w:hAnsi="Times New Roman"/>
          <w:i/>
        </w:rPr>
        <w:t>x</w:t>
      </w:r>
      <w:r w:rsidRPr="00F568F5">
        <w:rPr>
          <w:rFonts w:ascii="Times New Roman" w:eastAsia="方正楷体_GBK" w:hAnsi="Times New Roman"/>
        </w:rPr>
        <w:t>)</w:t>
      </w:r>
      <w:r w:rsidRPr="00F568F5">
        <w:rPr>
          <w:rFonts w:ascii="Times New Roman" w:hAnsi="Times New Roman"/>
        </w:rPr>
        <w:t>＋</w:t>
      </w:r>
      <w:r w:rsidRPr="00F568F5">
        <w:rPr>
          <w:rFonts w:ascii="Times New Roman" w:hAnsi="Times New Roman"/>
          <w:i/>
        </w:rPr>
        <w:t>ρgS</w:t>
      </w:r>
      <w:r w:rsidRPr="00F568F5">
        <w:rPr>
          <w:rFonts w:ascii="Times New Roman" w:hAnsi="Times New Roman"/>
        </w:rPr>
        <w:t>·3</w:t>
      </w:r>
      <w:r w:rsidRPr="00F568F5">
        <w:rPr>
          <w:rFonts w:ascii="Times New Roman" w:hAnsi="Times New Roman"/>
          <w:i/>
        </w:rPr>
        <w:t>l</w:t>
      </w:r>
      <w:r w:rsidRPr="00F568F5">
        <w:rPr>
          <w:rFonts w:ascii="Times New Roman" w:hAnsi="Times New Roman"/>
        </w:rPr>
        <w:t>＝－</w:t>
      </w:r>
      <w:r w:rsidRPr="00F568F5">
        <w:rPr>
          <w:rFonts w:ascii="Times New Roman" w:hAnsi="Times New Roman"/>
          <w:i/>
        </w:rPr>
        <w:t>ρgSx</w:t>
      </w:r>
    </w:p>
    <w:p w:rsidR="00F568F5" w:rsidRPr="00F568F5" w:rsidRDefault="00F568F5" w:rsidP="00F568F5">
      <w:pPr>
        <w:tabs>
          <w:tab w:val="left" w:pos="1843"/>
          <w:tab w:val="left" w:pos="3828"/>
          <w:tab w:val="left" w:pos="5670"/>
        </w:tabs>
        <w:spacing w:line="360" w:lineRule="auto"/>
        <w:rPr>
          <w:rFonts w:ascii="Times New Roman" w:eastAsia="方正楷体_GBK" w:hAnsi="Times New Roman"/>
        </w:rPr>
      </w:pPr>
      <w:r w:rsidRPr="00F568F5">
        <w:rPr>
          <w:rFonts w:ascii="Times New Roman" w:eastAsia="方正楷体_GBK" w:hAnsi="Times New Roman"/>
        </w:rPr>
        <w:t>显然回复力大小与偏离平衡位置的位移大小成正比，同理可证，浮筒振动到平衡位置上方时回复力大小与偏离平衡位置的位移大小成正比，回复力恒指向平衡位置，所以浮筒此时做简谐运动。</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10.(1)1 N</w:t>
      </w:r>
      <w:r w:rsidRPr="00F568F5">
        <w:rPr>
          <w:rFonts w:ascii="Times New Roman" w:hAnsi="Times New Roman"/>
        </w:rPr>
        <w:t xml:space="preserve">　</w:t>
      </w:r>
      <w:r w:rsidRPr="00F568F5">
        <w:rPr>
          <w:rFonts w:ascii="Times New Roman" w:hAnsi="Times New Roman"/>
        </w:rPr>
        <w:t>(2)0.025 m</w:t>
      </w:r>
      <w:r w:rsidRPr="00F568F5">
        <w:rPr>
          <w:rFonts w:ascii="Times New Roman" w:hAnsi="Times New Roman"/>
        </w:rPr>
        <w:t xml:space="preserve">　</w:t>
      </w:r>
      <w:r w:rsidRPr="00F568F5">
        <w:rPr>
          <w:rFonts w:ascii="Times New Roman" w:hAnsi="Times New Roman"/>
        </w:rPr>
        <w:t>(3)0</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黑体_GBK" w:hAnsi="Times New Roman"/>
        </w:rPr>
        <w:t>解析</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hAnsi="Times New Roman"/>
        </w:rPr>
        <w:t>1</w:t>
      </w:r>
      <w:r w:rsidRPr="00F568F5">
        <w:rPr>
          <w:rFonts w:ascii="Times New Roman" w:eastAsia="方正楷体_GBK" w:hAnsi="Times New Roman"/>
        </w:rPr>
        <w:t>)</w:t>
      </w:r>
      <w:r w:rsidRPr="00F568F5">
        <w:rPr>
          <w:rFonts w:ascii="Times New Roman" w:eastAsia="方正楷体_GBK" w:hAnsi="Times New Roman"/>
        </w:rPr>
        <w:t>剪断细绳前，弹簧弹力大小为</w:t>
      </w:r>
      <w:r w:rsidRPr="00F568F5">
        <w:rPr>
          <w:rFonts w:ascii="Times New Roman" w:hAnsi="Times New Roman"/>
          <w:i/>
        </w:rPr>
        <w:t>F</w:t>
      </w:r>
      <w:r w:rsidRPr="00F568F5">
        <w:rPr>
          <w:rFonts w:ascii="Times New Roman" w:eastAsia="方正楷体_GBK" w:hAnsi="Times New Roman"/>
          <w:vertAlign w:val="subscript"/>
        </w:rPr>
        <w:t>弹</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A</w:t>
      </w:r>
      <w:r w:rsidRPr="00F568F5">
        <w:rPr>
          <w:rFonts w:ascii="Times New Roman" w:hAnsi="Times New Roman"/>
          <w:i/>
        </w:rPr>
        <w:t>g</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B</w:t>
      </w:r>
      <w:r w:rsidRPr="00F568F5">
        <w:rPr>
          <w:rFonts w:ascii="Times New Roman" w:hAnsi="Times New Roman"/>
          <w:i/>
        </w:rPr>
        <w:t>g</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剪断绳子的瞬间，</w:t>
      </w:r>
      <w:r w:rsidRPr="00F568F5">
        <w:rPr>
          <w:rFonts w:ascii="Times New Roman" w:hAnsi="Times New Roman"/>
        </w:rPr>
        <w:t>A</w:t>
      </w:r>
      <w:r w:rsidRPr="00F568F5">
        <w:rPr>
          <w:rFonts w:ascii="Times New Roman" w:eastAsia="方正楷体_GBK" w:hAnsi="Times New Roman"/>
        </w:rPr>
        <w:t>做简谐运动的回复力为</w:t>
      </w:r>
      <w:r w:rsidRPr="00F568F5">
        <w:rPr>
          <w:rFonts w:ascii="Times New Roman" w:hAnsi="Times New Roman"/>
          <w:i/>
        </w:rPr>
        <w:t>F</w:t>
      </w:r>
      <w:r w:rsidRPr="00F568F5">
        <w:rPr>
          <w:rFonts w:ascii="Times New Roman" w:eastAsia="方正楷体_GBK" w:hAnsi="Times New Roman"/>
          <w:vertAlign w:val="subscript"/>
        </w:rPr>
        <w:t>回</w:t>
      </w:r>
      <w:r w:rsidRPr="00F568F5">
        <w:rPr>
          <w:rFonts w:ascii="Times New Roman" w:hAnsi="Times New Roman"/>
        </w:rPr>
        <w:t>＝</w:t>
      </w:r>
      <w:r w:rsidRPr="00F568F5">
        <w:rPr>
          <w:rFonts w:ascii="Times New Roman" w:hAnsi="Times New Roman"/>
          <w:i/>
        </w:rPr>
        <w:t>F</w:t>
      </w:r>
      <w:r w:rsidRPr="00F568F5">
        <w:rPr>
          <w:rFonts w:ascii="Times New Roman" w:eastAsia="方正楷体_GBK" w:hAnsi="Times New Roman"/>
          <w:vertAlign w:val="subscript"/>
        </w:rPr>
        <w:t>弹</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A</w:t>
      </w:r>
      <w:r w:rsidRPr="00F568F5">
        <w:rPr>
          <w:rFonts w:ascii="Times New Roman" w:hAnsi="Times New Roman"/>
          <w:i/>
        </w:rPr>
        <w:t>g</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B</w:t>
      </w:r>
      <w:r w:rsidRPr="00F568F5">
        <w:rPr>
          <w:rFonts w:ascii="Times New Roman" w:hAnsi="Times New Roman"/>
          <w:i/>
        </w:rPr>
        <w:t>g</w:t>
      </w:r>
      <w:r w:rsidRPr="00F568F5">
        <w:rPr>
          <w:rFonts w:ascii="Times New Roman" w:hAnsi="Times New Roman"/>
        </w:rPr>
        <w:t>＝</w:t>
      </w:r>
      <w:r w:rsidRPr="00F568F5">
        <w:rPr>
          <w:rFonts w:ascii="Times New Roman" w:hAnsi="Times New Roman"/>
        </w:rPr>
        <w:t>0.1</w:t>
      </w:r>
      <w:r w:rsidRPr="00F568F5">
        <w:rPr>
          <w:rFonts w:ascii="宋体" w:hAnsi="宋体"/>
        </w:rPr>
        <w:t>×</w:t>
      </w:r>
      <w:r w:rsidRPr="00F568F5">
        <w:rPr>
          <w:rFonts w:ascii="Times New Roman" w:hAnsi="Times New Roman"/>
        </w:rPr>
        <w:t>10</w:t>
      </w:r>
      <w:r w:rsidRPr="00F568F5">
        <w:rPr>
          <w:rFonts w:ascii="Times New Roman" w:eastAsia="方正楷体_GBK" w:hAnsi="Times New Roman"/>
        </w:rPr>
        <w:t xml:space="preserve"> </w:t>
      </w:r>
      <w:r w:rsidRPr="00F568F5">
        <w:rPr>
          <w:rFonts w:ascii="Times New Roman" w:hAnsi="Times New Roman"/>
        </w:rPr>
        <w:t>N</w:t>
      </w:r>
      <w:r w:rsidRPr="00F568F5">
        <w:rPr>
          <w:rFonts w:ascii="Times New Roman" w:hAnsi="Times New Roman"/>
        </w:rPr>
        <w:t>＝</w:t>
      </w:r>
      <w:r w:rsidRPr="00F568F5">
        <w:rPr>
          <w:rFonts w:ascii="Times New Roman" w:hAnsi="Times New Roman"/>
        </w:rPr>
        <w:t>1</w:t>
      </w:r>
      <w:r w:rsidRPr="00F568F5">
        <w:rPr>
          <w:rFonts w:ascii="Times New Roman" w:eastAsia="方正楷体_GBK" w:hAnsi="Times New Roman"/>
        </w:rPr>
        <w:t xml:space="preserve"> </w:t>
      </w:r>
      <w:r w:rsidRPr="00F568F5">
        <w:rPr>
          <w:rFonts w:ascii="Times New Roman" w:hAnsi="Times New Roman"/>
        </w:rPr>
        <w:t>N</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w:t>
      </w:r>
      <w:r w:rsidRPr="00F568F5">
        <w:rPr>
          <w:rFonts w:ascii="Times New Roman" w:hAnsi="Times New Roman"/>
        </w:rPr>
        <w:t>2</w:t>
      </w:r>
      <w:r w:rsidRPr="00F568F5">
        <w:rPr>
          <w:rFonts w:ascii="Times New Roman" w:eastAsia="方正楷体_GBK" w:hAnsi="Times New Roman"/>
        </w:rPr>
        <w:t>)</w:t>
      </w:r>
      <w:r w:rsidRPr="00F568F5">
        <w:rPr>
          <w:rFonts w:ascii="Times New Roman" w:eastAsia="方正楷体_GBK" w:hAnsi="Times New Roman"/>
        </w:rPr>
        <w:t>由题意，可得剪断绳子瞬间弹簧的形变量为</w:t>
      </w:r>
      <w:r w:rsidRPr="00F568F5">
        <w:rPr>
          <w:rFonts w:ascii="Times New Roman" w:hAnsi="Times New Roman"/>
          <w:i/>
        </w:rPr>
        <w:t>x</w:t>
      </w:r>
      <w:r w:rsidRPr="00F568F5">
        <w:rPr>
          <w:rFonts w:ascii="Times New Roman" w:hAnsi="Times New Roman"/>
          <w:vertAlign w:val="subscript"/>
        </w:rPr>
        <w:t>1</w:t>
      </w:r>
      <w:r w:rsidRPr="00F568F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弹</m:t>
                </m:r>
              </m:sub>
            </m:sSub>
          </m:num>
          <m:den>
            <m:r>
              <w:rPr>
                <w:rFonts w:ascii="Cambria Math" w:hAnsi="Cambria Math"/>
              </w:rPr>
              <m:t>k</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A</m:t>
                </m:r>
              </m:sub>
            </m:sSub>
            <m:r>
              <w:rPr>
                <w:rFonts w:ascii="Cambria Math" w:hAnsi="Cambria Math"/>
              </w:rPr>
              <m:t>g</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B</m:t>
                </m:r>
              </m:sub>
            </m:sSub>
            <m:r>
              <w:rPr>
                <w:rFonts w:ascii="Cambria Math" w:hAnsi="Cambria Math"/>
              </w:rPr>
              <m:t>g</m:t>
            </m:r>
          </m:num>
          <m:den>
            <m:r>
              <w:rPr>
                <w:rFonts w:ascii="Cambria Math" w:hAnsi="Cambria Math"/>
              </w:rPr>
              <m:t>k</m:t>
            </m:r>
          </m:den>
        </m:f>
      </m:oMath>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w:t>
      </w:r>
      <m:oMath>
        <m:f>
          <m:fPr>
            <m:ctrlPr>
              <w:rPr>
                <w:rFonts w:ascii="Cambria Math" w:hAnsi="Cambria Math"/>
              </w:rPr>
            </m:ctrlPr>
          </m:fPr>
          <m:num>
            <m:r>
              <m:rPr>
                <m:sty m:val="p"/>
              </m:rPr>
              <w:rPr>
                <w:rFonts w:ascii="Cambria Math" w:hAnsi="Cambria Math"/>
              </w:rPr>
              <m:t>0.1×10</m:t>
            </m:r>
            <m:r>
              <m:rPr>
                <m:sty m:val="p"/>
              </m:rPr>
              <w:rPr>
                <w:rFonts w:ascii="Cambria Math" w:hAnsi="Cambria Math"/>
              </w:rPr>
              <m:t>＋</m:t>
            </m:r>
            <m:r>
              <m:rPr>
                <m:sty m:val="p"/>
              </m:rPr>
              <w:rPr>
                <w:rFonts w:ascii="Cambria Math" w:hAnsi="Cambria Math"/>
              </w:rPr>
              <m:t>0.1×10</m:t>
            </m:r>
          </m:num>
          <m:den>
            <m:r>
              <m:rPr>
                <m:sty m:val="p"/>
              </m:rPr>
              <w:rPr>
                <w:rFonts w:ascii="Cambria Math" w:hAnsi="Cambria Math"/>
              </w:rPr>
              <m:t>40</m:t>
            </m:r>
          </m:den>
        </m:f>
      </m:oMath>
      <w:r w:rsidRPr="00F568F5">
        <w:rPr>
          <w:rFonts w:ascii="Times New Roman" w:eastAsia="方正楷体_GBK" w:hAnsi="Times New Roman"/>
        </w:rPr>
        <w:t xml:space="preserve"> </w:t>
      </w:r>
      <w:r w:rsidRPr="00F568F5">
        <w:rPr>
          <w:rFonts w:ascii="Times New Roman" w:hAnsi="Times New Roman"/>
        </w:rPr>
        <w:t>m</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w:t>
      </w:r>
      <w:r w:rsidRPr="00F568F5">
        <w:rPr>
          <w:rFonts w:ascii="Times New Roman" w:hAnsi="Times New Roman"/>
        </w:rPr>
        <w:t>0.05</w:t>
      </w:r>
      <w:r w:rsidRPr="00F568F5">
        <w:rPr>
          <w:rFonts w:ascii="Times New Roman" w:eastAsia="方正楷体_GBK" w:hAnsi="Times New Roman"/>
        </w:rPr>
        <w:t xml:space="preserve"> </w:t>
      </w:r>
      <w:r w:rsidRPr="00F568F5">
        <w:rPr>
          <w:rFonts w:ascii="Times New Roman" w:hAnsi="Times New Roman"/>
        </w:rPr>
        <w:t>m</w:t>
      </w:r>
      <w:r w:rsidRPr="00F568F5">
        <w:rPr>
          <w:rFonts w:ascii="Times New Roman" w:eastAsia="方正楷体_GBK" w:hAnsi="Times New Roman"/>
        </w:rPr>
        <w:t>，剪断绳子后，</w:t>
      </w:r>
      <w:r w:rsidRPr="00F568F5">
        <w:rPr>
          <w:rFonts w:ascii="Times New Roman" w:hAnsi="Times New Roman"/>
        </w:rPr>
        <w:t>A</w:t>
      </w:r>
      <w:r w:rsidRPr="00F568F5">
        <w:rPr>
          <w:rFonts w:ascii="Times New Roman" w:eastAsia="方正楷体_GBK" w:hAnsi="Times New Roman"/>
        </w:rPr>
        <w:t>处于平衡位置时，弹簧的形变量为</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i/>
        </w:rPr>
        <w:t>x</w:t>
      </w:r>
      <w:r w:rsidRPr="00F568F5">
        <w:rPr>
          <w:rFonts w:ascii="Times New Roman" w:hAnsi="Times New Roman"/>
          <w:vertAlign w:val="subscript"/>
        </w:rPr>
        <w:t>2</w:t>
      </w:r>
      <w:r w:rsidRPr="00F568F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A</m:t>
                </m:r>
              </m:sub>
            </m:sSub>
            <m:r>
              <w:rPr>
                <w:rFonts w:ascii="Cambria Math" w:hAnsi="Cambria Math"/>
              </w:rPr>
              <m:t>g</m:t>
            </m:r>
          </m:num>
          <m:den>
            <m:r>
              <w:rPr>
                <w:rFonts w:ascii="Cambria Math" w:hAnsi="Cambria Math"/>
              </w:rPr>
              <m:t>k</m:t>
            </m:r>
          </m:den>
        </m:f>
        <m:r>
          <m:rPr>
            <m:sty m:val="p"/>
          </m:rPr>
          <w:rPr>
            <w:rFonts w:ascii="Cambria Math" w:hAnsi="Cambria Math"/>
          </w:rPr>
          <m:t>＝</m:t>
        </m:r>
        <m:f>
          <m:fPr>
            <m:ctrlPr>
              <w:rPr>
                <w:rFonts w:ascii="Cambria Math" w:hAnsi="Cambria Math"/>
              </w:rPr>
            </m:ctrlPr>
          </m:fPr>
          <m:num>
            <m:r>
              <m:rPr>
                <m:sty m:val="p"/>
              </m:rPr>
              <w:rPr>
                <w:rFonts w:ascii="Cambria Math" w:hAnsi="Cambria Math"/>
              </w:rPr>
              <m:t>0.1×10</m:t>
            </m:r>
          </m:num>
          <m:den>
            <m:r>
              <m:rPr>
                <m:sty m:val="p"/>
              </m:rPr>
              <w:rPr>
                <w:rFonts w:ascii="Cambria Math" w:hAnsi="Cambria Math"/>
              </w:rPr>
              <m:t>40</m:t>
            </m:r>
          </m:den>
        </m:f>
      </m:oMath>
      <w:r w:rsidRPr="00F568F5">
        <w:rPr>
          <w:rFonts w:ascii="Times New Roman" w:eastAsia="方正楷体_GBK" w:hAnsi="Times New Roman"/>
        </w:rPr>
        <w:t xml:space="preserve"> </w:t>
      </w:r>
      <w:r w:rsidRPr="00F568F5">
        <w:rPr>
          <w:rFonts w:ascii="Times New Roman" w:hAnsi="Times New Roman"/>
        </w:rPr>
        <w:t>m</w:t>
      </w:r>
      <w:r w:rsidRPr="00F568F5">
        <w:rPr>
          <w:rFonts w:ascii="Times New Roman" w:hAnsi="Times New Roman"/>
        </w:rPr>
        <w:t>＝</w:t>
      </w:r>
      <w:r w:rsidRPr="00F568F5">
        <w:rPr>
          <w:rFonts w:ascii="Times New Roman" w:hAnsi="Times New Roman"/>
        </w:rPr>
        <w:t>0.025</w:t>
      </w:r>
      <w:r w:rsidRPr="00F568F5">
        <w:rPr>
          <w:rFonts w:ascii="Times New Roman" w:eastAsia="方正楷体_GBK" w:hAnsi="Times New Roman"/>
        </w:rPr>
        <w:t xml:space="preserve"> </w:t>
      </w:r>
      <w:r w:rsidRPr="00F568F5">
        <w:rPr>
          <w:rFonts w:ascii="Times New Roman" w:hAnsi="Times New Roman"/>
        </w:rPr>
        <w:t>m</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根据简谐运动的特点，则</w:t>
      </w:r>
      <w:r w:rsidRPr="00F568F5">
        <w:rPr>
          <w:rFonts w:ascii="Times New Roman" w:hAnsi="Times New Roman"/>
        </w:rPr>
        <w:t>A</w:t>
      </w:r>
      <w:r w:rsidRPr="00F568F5">
        <w:rPr>
          <w:rFonts w:ascii="Times New Roman" w:eastAsia="方正楷体_GBK" w:hAnsi="Times New Roman"/>
        </w:rPr>
        <w:t>做简谐运动的振幅为</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i/>
        </w:rPr>
        <w:t>A</w:t>
      </w:r>
      <w:r w:rsidRPr="00F568F5">
        <w:rPr>
          <w:rFonts w:ascii="Times New Roman" w:hAnsi="Times New Roman"/>
        </w:rPr>
        <w:t>＝</w:t>
      </w:r>
      <w:r w:rsidRPr="00F568F5">
        <w:rPr>
          <w:rFonts w:ascii="Times New Roman" w:hAnsi="Times New Roman"/>
          <w:i/>
        </w:rPr>
        <w:t>x</w:t>
      </w:r>
      <w:r w:rsidRPr="00F568F5">
        <w:rPr>
          <w:rFonts w:ascii="Times New Roman" w:hAnsi="Times New Roman"/>
          <w:vertAlign w:val="subscript"/>
        </w:rPr>
        <w:t>1</w:t>
      </w:r>
      <w:r w:rsidRPr="00F568F5">
        <w:rPr>
          <w:rFonts w:ascii="Times New Roman" w:hAnsi="Times New Roman"/>
        </w:rPr>
        <w:t>－</w:t>
      </w:r>
      <w:r w:rsidRPr="00F568F5">
        <w:rPr>
          <w:rFonts w:ascii="Times New Roman" w:hAnsi="Times New Roman"/>
          <w:i/>
        </w:rPr>
        <w:t>x</w:t>
      </w:r>
      <w:r w:rsidRPr="00F568F5">
        <w:rPr>
          <w:rFonts w:ascii="Times New Roman" w:hAnsi="Times New Roman"/>
          <w:vertAlign w:val="subscript"/>
        </w:rPr>
        <w:t>2</w:t>
      </w:r>
      <w:r w:rsidRPr="00F568F5">
        <w:rPr>
          <w:rFonts w:ascii="Times New Roman" w:hAnsi="Times New Roman"/>
        </w:rPr>
        <w:t>＝</w:t>
      </w:r>
      <w:r w:rsidRPr="00F568F5">
        <w:rPr>
          <w:rFonts w:ascii="Times New Roman" w:hAnsi="Times New Roman"/>
        </w:rPr>
        <w:t>0.025</w:t>
      </w:r>
      <w:r w:rsidRPr="00F568F5">
        <w:rPr>
          <w:rFonts w:ascii="Times New Roman" w:eastAsia="方正楷体_GBK" w:hAnsi="Times New Roman"/>
        </w:rPr>
        <w:t xml:space="preserve"> </w:t>
      </w:r>
      <w:r w:rsidRPr="00F568F5">
        <w:rPr>
          <w:rFonts w:ascii="Times New Roman" w:hAnsi="Times New Roman"/>
        </w:rPr>
        <w:t>m</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eastAsia="方正楷体_GBK" w:hAnsi="Times New Roman"/>
        </w:rPr>
        <w:t>(</w:t>
      </w:r>
      <w:r w:rsidRPr="00F568F5">
        <w:rPr>
          <w:rFonts w:ascii="Times New Roman" w:hAnsi="Times New Roman"/>
        </w:rPr>
        <w:t>3</w:t>
      </w:r>
      <w:r w:rsidRPr="00F568F5">
        <w:rPr>
          <w:rFonts w:ascii="Times New Roman" w:eastAsia="方正楷体_GBK" w:hAnsi="Times New Roman"/>
        </w:rPr>
        <w:t>)</w:t>
      </w:r>
      <w:r w:rsidRPr="00F568F5">
        <w:rPr>
          <w:rFonts w:ascii="Times New Roman" w:eastAsia="方正楷体_GBK" w:hAnsi="Times New Roman"/>
        </w:rPr>
        <w:t>根据对称性可知，</w:t>
      </w:r>
      <w:r w:rsidRPr="00F568F5">
        <w:rPr>
          <w:rFonts w:ascii="Times New Roman" w:hAnsi="Times New Roman"/>
        </w:rPr>
        <w:t>A</w:t>
      </w:r>
      <w:r w:rsidRPr="00F568F5">
        <w:rPr>
          <w:rFonts w:ascii="Times New Roman" w:eastAsia="方正楷体_GBK" w:hAnsi="Times New Roman"/>
        </w:rPr>
        <w:t>在最高点时回复力大小等于最低点时回复力大小，设</w:t>
      </w:r>
      <w:r w:rsidRPr="00F568F5">
        <w:rPr>
          <w:rFonts w:ascii="Times New Roman" w:hAnsi="Times New Roman"/>
        </w:rPr>
        <w:t>A</w:t>
      </w:r>
      <w:r w:rsidRPr="00F568F5">
        <w:rPr>
          <w:rFonts w:ascii="Times New Roman" w:eastAsia="方正楷体_GBK" w:hAnsi="Times New Roman"/>
        </w:rPr>
        <w:t>在最高点时的弹簧弹力大小为</w:t>
      </w:r>
      <w:r w:rsidRPr="00F568F5">
        <w:rPr>
          <w:rFonts w:ascii="Times New Roman" w:hAnsi="Times New Roman"/>
          <w:i/>
        </w:rPr>
        <w:t>F</w:t>
      </w:r>
      <w:r w:rsidRPr="00F568F5">
        <w:rPr>
          <w:rFonts w:ascii="Times New Roman" w:eastAsia="方正楷体_GBK" w:hAnsi="Times New Roman"/>
          <w:vertAlign w:val="subscript"/>
        </w:rPr>
        <w:t>弹</w:t>
      </w:r>
      <w:r w:rsidRPr="00F568F5">
        <w:rPr>
          <w:rFonts w:ascii="Times New Roman" w:hAnsi="Times New Roman"/>
          <w:i/>
        </w:rPr>
        <w:t>'</w:t>
      </w:r>
      <w:r w:rsidRPr="00F568F5">
        <w:rPr>
          <w:rFonts w:ascii="Times New Roman" w:eastAsia="方正楷体_GBK" w:hAnsi="Times New Roman"/>
        </w:rPr>
        <w:t>，则有</w:t>
      </w:r>
      <w:r w:rsidRPr="00F568F5">
        <w:rPr>
          <w:rFonts w:ascii="Times New Roman" w:hAnsi="Times New Roman"/>
          <w:i/>
        </w:rPr>
        <w:t>F</w:t>
      </w:r>
      <w:r w:rsidRPr="00F568F5">
        <w:rPr>
          <w:rFonts w:ascii="Times New Roman" w:eastAsia="方正楷体_GBK" w:hAnsi="Times New Roman"/>
          <w:vertAlign w:val="subscript"/>
        </w:rPr>
        <w:t>弹</w:t>
      </w:r>
      <w:r w:rsidRPr="00F568F5">
        <w:rPr>
          <w:rFonts w:ascii="Times New Roman" w:hAnsi="Times New Roman"/>
          <w:i/>
        </w:rPr>
        <w:t>'</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A</w:t>
      </w:r>
      <w:r w:rsidRPr="00F568F5">
        <w:rPr>
          <w:rFonts w:ascii="Times New Roman" w:hAnsi="Times New Roman"/>
          <w:i/>
        </w:rPr>
        <w:t>g</w:t>
      </w:r>
      <w:r w:rsidRPr="00F568F5">
        <w:rPr>
          <w:rFonts w:ascii="Times New Roman" w:hAnsi="Times New Roman"/>
        </w:rPr>
        <w:t>＝</w:t>
      </w:r>
      <w:r w:rsidRPr="00F568F5">
        <w:rPr>
          <w:rFonts w:ascii="Times New Roman" w:hAnsi="Times New Roman"/>
          <w:i/>
        </w:rPr>
        <w:t>F</w:t>
      </w:r>
      <w:r w:rsidRPr="00F568F5">
        <w:rPr>
          <w:rFonts w:ascii="Times New Roman" w:eastAsia="方正楷体_GBK" w:hAnsi="Times New Roman"/>
          <w:vertAlign w:val="subscript"/>
        </w:rPr>
        <w:t>回</w:t>
      </w:r>
      <w:r w:rsidRPr="00F568F5">
        <w:rPr>
          <w:rFonts w:ascii="Times New Roman" w:hAnsi="Times New Roman"/>
        </w:rPr>
        <w:t>＝</w:t>
      </w:r>
      <w:r w:rsidRPr="00F568F5">
        <w:rPr>
          <w:rFonts w:ascii="Times New Roman" w:hAnsi="Times New Roman"/>
        </w:rPr>
        <w:t>1</w:t>
      </w:r>
      <w:r w:rsidRPr="00F568F5">
        <w:rPr>
          <w:rFonts w:ascii="Times New Roman" w:eastAsia="方正楷体_GBK" w:hAnsi="Times New Roman"/>
        </w:rPr>
        <w:t xml:space="preserve"> </w:t>
      </w:r>
      <w:r w:rsidRPr="00F568F5">
        <w:rPr>
          <w:rFonts w:ascii="Times New Roman" w:hAnsi="Times New Roman"/>
        </w:rPr>
        <w:t>N</w:t>
      </w:r>
      <w:r w:rsidRPr="00F568F5">
        <w:rPr>
          <w:rFonts w:ascii="Times New Roman" w:eastAsia="方正楷体_GBK" w:hAnsi="Times New Roman"/>
        </w:rPr>
        <w:t>，解得</w:t>
      </w:r>
      <w:r w:rsidRPr="00F568F5">
        <w:rPr>
          <w:rFonts w:ascii="Times New Roman" w:hAnsi="Times New Roman"/>
          <w:i/>
        </w:rPr>
        <w:t>F</w:t>
      </w:r>
      <w:r w:rsidRPr="00F568F5">
        <w:rPr>
          <w:rFonts w:ascii="Times New Roman" w:eastAsia="方正楷体_GBK" w:hAnsi="Times New Roman"/>
          <w:vertAlign w:val="subscript"/>
        </w:rPr>
        <w:t>弹</w:t>
      </w:r>
      <w:r w:rsidRPr="00F568F5">
        <w:rPr>
          <w:rFonts w:ascii="Times New Roman" w:hAnsi="Times New Roman"/>
          <w:i/>
        </w:rPr>
        <w:t>'</w:t>
      </w:r>
      <w:r w:rsidRPr="00F568F5">
        <w:rPr>
          <w:rFonts w:ascii="Times New Roman" w:hAnsi="Times New Roman"/>
        </w:rPr>
        <w:t>＝</w:t>
      </w:r>
      <w:r w:rsidRPr="00F568F5">
        <w:rPr>
          <w:rFonts w:ascii="Times New Roman" w:hAnsi="Times New Roman"/>
        </w:rPr>
        <w:t>0</w:t>
      </w:r>
      <w:r w:rsidRPr="00F568F5">
        <w:rPr>
          <w:rFonts w:ascii="Times New Roman" w:eastAsia="方正楷体_GBK" w:hAnsi="Times New Roman"/>
        </w:rPr>
        <w:t>。</w:t>
      </w:r>
    </w:p>
    <w:p w:rsidR="00F568F5" w:rsidRPr="00F568F5" w:rsidRDefault="00F568F5" w:rsidP="00F568F5">
      <w:pPr>
        <w:tabs>
          <w:tab w:val="left" w:pos="1843"/>
          <w:tab w:val="left" w:pos="3828"/>
          <w:tab w:val="left" w:pos="5670"/>
        </w:tabs>
        <w:spacing w:line="360" w:lineRule="auto"/>
        <w:rPr>
          <w:rFonts w:ascii="Times New Roman" w:hAnsi="Times New Roman"/>
        </w:rPr>
      </w:pPr>
      <w:r w:rsidRPr="00F568F5">
        <w:rPr>
          <w:rFonts w:ascii="Times New Roman" w:hAnsi="Times New Roman"/>
        </w:rPr>
        <w:t>11.AC</w:t>
      </w:r>
      <w:r w:rsidRPr="00F568F5">
        <w:rPr>
          <w:rFonts w:ascii="Times New Roman" w:hAnsi="Times New Roman"/>
        </w:rPr>
        <w:t xml:space="preserve">　</w:t>
      </w:r>
      <w:r w:rsidRPr="00F568F5">
        <w:rPr>
          <w:rFonts w:ascii="Times New Roman" w:eastAsia="方正楷体_GBK" w:hAnsi="Times New Roman"/>
        </w:rPr>
        <w:t>[</w:t>
      </w:r>
      <w:r w:rsidRPr="00F568F5">
        <w:rPr>
          <w:rFonts w:ascii="Times New Roman" w:hAnsi="Times New Roman"/>
        </w:rPr>
        <w:t>A</w:t>
      </w:r>
      <w:r w:rsidRPr="00F568F5">
        <w:rPr>
          <w:rFonts w:ascii="Times New Roman" w:eastAsia="方正楷体_GBK" w:hAnsi="Times New Roman"/>
        </w:rPr>
        <w:t>在平衡位置时，所受合力为零，设弹簧的压缩量为</w:t>
      </w:r>
      <w:r w:rsidRPr="00F568F5">
        <w:rPr>
          <w:rFonts w:ascii="Times New Roman" w:hAnsi="Times New Roman"/>
          <w:i/>
        </w:rPr>
        <w:t>x</w:t>
      </w:r>
      <w:r w:rsidRPr="00F568F5">
        <w:rPr>
          <w:rFonts w:ascii="Times New Roman" w:hAnsi="Times New Roman"/>
          <w:vertAlign w:val="subscript"/>
        </w:rPr>
        <w:t>0</w:t>
      </w:r>
      <w:r w:rsidRPr="00F568F5">
        <w:rPr>
          <w:rFonts w:ascii="Times New Roman" w:eastAsia="方正楷体_GBK" w:hAnsi="Times New Roman"/>
        </w:rPr>
        <w:t>，则</w:t>
      </w:r>
      <w:r w:rsidRPr="00F568F5">
        <w:rPr>
          <w:rFonts w:ascii="Times New Roman" w:hAnsi="Times New Roman"/>
          <w:i/>
        </w:rPr>
        <w:t>m</w:t>
      </w:r>
      <w:r w:rsidRPr="00F568F5">
        <w:rPr>
          <w:rFonts w:ascii="Times New Roman" w:hAnsi="Times New Roman"/>
          <w:vertAlign w:val="subscript"/>
        </w:rPr>
        <w:t>A</w:t>
      </w:r>
      <w:r w:rsidRPr="00F568F5">
        <w:rPr>
          <w:rFonts w:ascii="Times New Roman" w:hAnsi="Times New Roman"/>
          <w:i/>
        </w:rPr>
        <w:t>g</w:t>
      </w:r>
      <w:r w:rsidRPr="00F568F5">
        <w:rPr>
          <w:rFonts w:ascii="Times New Roman" w:hAnsi="Times New Roman"/>
        </w:rPr>
        <w:t>＝</w:t>
      </w:r>
      <w:r w:rsidRPr="00F568F5">
        <w:rPr>
          <w:rFonts w:ascii="Times New Roman" w:hAnsi="Times New Roman"/>
          <w:i/>
        </w:rPr>
        <w:t>kx</w:t>
      </w:r>
      <w:r w:rsidRPr="00F568F5">
        <w:rPr>
          <w:rFonts w:ascii="Times New Roman" w:hAnsi="Times New Roman"/>
          <w:vertAlign w:val="subscript"/>
        </w:rPr>
        <w:t>0</w:t>
      </w:r>
      <w:r w:rsidRPr="00F568F5">
        <w:rPr>
          <w:rFonts w:ascii="Times New Roman" w:eastAsia="方正楷体_GBK" w:hAnsi="Times New Roman"/>
        </w:rPr>
        <w:t>，解得</w:t>
      </w:r>
      <w:r w:rsidRPr="00F568F5">
        <w:rPr>
          <w:rFonts w:ascii="Times New Roman" w:hAnsi="Times New Roman"/>
          <w:i/>
        </w:rPr>
        <w:t>x</w:t>
      </w:r>
      <w:r w:rsidRPr="00F568F5">
        <w:rPr>
          <w:rFonts w:ascii="Times New Roman" w:hAnsi="Times New Roman"/>
          <w:vertAlign w:val="subscript"/>
        </w:rPr>
        <w:t>0</w:t>
      </w:r>
      <w:r w:rsidRPr="00F568F5">
        <w:rPr>
          <w:rFonts w:ascii="Times New Roman" w:hAnsi="Times New Roman"/>
        </w:rPr>
        <w:t>＝</w:t>
      </w:r>
      <w:r w:rsidRPr="00F568F5">
        <w:rPr>
          <w:rFonts w:ascii="Times New Roman" w:hAnsi="Times New Roman"/>
        </w:rPr>
        <w:t>0.02</w:t>
      </w:r>
      <w:r w:rsidRPr="00F568F5">
        <w:rPr>
          <w:rFonts w:ascii="Times New Roman" w:eastAsia="方正楷体_GBK" w:hAnsi="Times New Roman"/>
        </w:rPr>
        <w:t xml:space="preserve"> </w:t>
      </w:r>
      <w:r w:rsidRPr="00F568F5">
        <w:rPr>
          <w:rFonts w:ascii="Times New Roman" w:hAnsi="Times New Roman"/>
        </w:rPr>
        <w:t>m</w:t>
      </w:r>
      <w:r w:rsidRPr="00F568F5">
        <w:rPr>
          <w:rFonts w:ascii="Times New Roman" w:hAnsi="Times New Roman"/>
        </w:rPr>
        <w:t>＝</w:t>
      </w:r>
      <w:r w:rsidRPr="00F568F5">
        <w:rPr>
          <w:rFonts w:ascii="Times New Roman" w:hAnsi="Times New Roman"/>
        </w:rPr>
        <w:t>2</w:t>
      </w:r>
      <w:r w:rsidRPr="00F568F5">
        <w:rPr>
          <w:rFonts w:ascii="Times New Roman" w:eastAsia="方正楷体_GBK" w:hAnsi="Times New Roman"/>
        </w:rPr>
        <w:t xml:space="preserve"> </w:t>
      </w:r>
      <w:r w:rsidRPr="00F568F5">
        <w:rPr>
          <w:rFonts w:ascii="Times New Roman" w:hAnsi="Times New Roman"/>
        </w:rPr>
        <w:t>cm</w:t>
      </w:r>
      <w:r w:rsidRPr="00F568F5">
        <w:rPr>
          <w:rFonts w:ascii="Times New Roman" w:eastAsia="方正楷体_GBK" w:hAnsi="Times New Roman"/>
        </w:rPr>
        <w:t>，则</w:t>
      </w:r>
      <w:r w:rsidRPr="00F568F5">
        <w:rPr>
          <w:rFonts w:ascii="Times New Roman" w:hAnsi="Times New Roman"/>
        </w:rPr>
        <w:t>A</w:t>
      </w:r>
      <w:r w:rsidRPr="00F568F5">
        <w:rPr>
          <w:rFonts w:ascii="Times New Roman" w:eastAsia="方正楷体_GBK" w:hAnsi="Times New Roman"/>
        </w:rPr>
        <w:t>的平衡位置离地面的高度</w:t>
      </w:r>
      <w:r w:rsidRPr="00F568F5">
        <w:rPr>
          <w:rFonts w:ascii="Times New Roman" w:hAnsi="Times New Roman"/>
          <w:i/>
        </w:rPr>
        <w:t>h</w:t>
      </w:r>
      <w:r w:rsidRPr="00F568F5">
        <w:rPr>
          <w:rFonts w:ascii="Times New Roman" w:hAnsi="Times New Roman"/>
        </w:rPr>
        <w:t>＝</w:t>
      </w:r>
      <w:r w:rsidRPr="00F568F5">
        <w:rPr>
          <w:rFonts w:ascii="Times New Roman" w:hAnsi="Times New Roman"/>
          <w:i/>
        </w:rPr>
        <w:t>l</w:t>
      </w:r>
      <w:r w:rsidRPr="00F568F5">
        <w:rPr>
          <w:rFonts w:ascii="Times New Roman" w:hAnsi="Times New Roman"/>
        </w:rPr>
        <w:t>－</w:t>
      </w:r>
      <w:r w:rsidRPr="00F568F5">
        <w:rPr>
          <w:rFonts w:ascii="Times New Roman" w:hAnsi="Times New Roman"/>
          <w:i/>
        </w:rPr>
        <w:t>x</w:t>
      </w:r>
      <w:r w:rsidRPr="00F568F5">
        <w:rPr>
          <w:rFonts w:ascii="Times New Roman" w:hAnsi="Times New Roman"/>
          <w:vertAlign w:val="subscript"/>
        </w:rPr>
        <w:t>0</w:t>
      </w:r>
      <w:r w:rsidRPr="00F568F5">
        <w:rPr>
          <w:rFonts w:ascii="Times New Roman" w:hAnsi="Times New Roman"/>
        </w:rPr>
        <w:t>＝</w:t>
      </w:r>
      <w:r w:rsidRPr="00F568F5">
        <w:rPr>
          <w:rFonts w:ascii="Times New Roman" w:hAnsi="Times New Roman"/>
        </w:rPr>
        <w:t>8</w:t>
      </w:r>
      <w:r w:rsidRPr="00F568F5">
        <w:rPr>
          <w:rFonts w:ascii="Times New Roman" w:eastAsia="方正楷体_GBK" w:hAnsi="Times New Roman"/>
        </w:rPr>
        <w:t xml:space="preserve"> </w:t>
      </w:r>
      <w:r w:rsidRPr="00F568F5">
        <w:rPr>
          <w:rFonts w:ascii="Times New Roman" w:hAnsi="Times New Roman"/>
        </w:rPr>
        <w:t>cm</w:t>
      </w:r>
      <w:r w:rsidRPr="00F568F5">
        <w:rPr>
          <w:rFonts w:ascii="Times New Roman" w:eastAsia="方正楷体_GBK" w:hAnsi="Times New Roman"/>
        </w:rPr>
        <w:t>，故</w:t>
      </w:r>
      <w:r w:rsidRPr="00F568F5">
        <w:rPr>
          <w:rFonts w:ascii="Times New Roman" w:hAnsi="Times New Roman"/>
        </w:rPr>
        <w:t>A</w:t>
      </w:r>
      <w:r w:rsidRPr="00F568F5">
        <w:rPr>
          <w:rFonts w:ascii="Times New Roman" w:eastAsia="方正楷体_GBK" w:hAnsi="Times New Roman"/>
        </w:rPr>
        <w:t>正确；</w:t>
      </w:r>
      <w:r w:rsidRPr="00F568F5">
        <w:rPr>
          <w:rFonts w:ascii="Times New Roman" w:hAnsi="Times New Roman"/>
        </w:rPr>
        <w:t>A</w:t>
      </w:r>
      <w:r w:rsidRPr="00F568F5">
        <w:rPr>
          <w:rFonts w:ascii="Times New Roman" w:eastAsia="方正楷体_GBK" w:hAnsi="Times New Roman"/>
        </w:rPr>
        <w:t>完成任意半个周期前后通过的路程都为</w:t>
      </w:r>
      <w:r w:rsidRPr="00F568F5">
        <w:rPr>
          <w:rFonts w:ascii="Times New Roman" w:hAnsi="Times New Roman"/>
        </w:rPr>
        <w:t>2</w:t>
      </w:r>
      <w:r w:rsidRPr="00F568F5">
        <w:rPr>
          <w:rFonts w:ascii="Times New Roman" w:eastAsia="方正楷体_GBK" w:hAnsi="Times New Roman"/>
        </w:rPr>
        <w:t>倍的振幅，但</w:t>
      </w:r>
      <w:r w:rsidRPr="00F568F5">
        <w:rPr>
          <w:rFonts w:ascii="Times New Roman" w:hAnsi="Times New Roman"/>
        </w:rPr>
        <w:t>A</w:t>
      </w:r>
      <w:r w:rsidRPr="00F568F5">
        <w:rPr>
          <w:rFonts w:ascii="Times New Roman" w:eastAsia="方正楷体_GBK" w:hAnsi="Times New Roman"/>
        </w:rPr>
        <w:t>可能做往复运动，通过的位移不一定相同，根据</w:t>
      </w:r>
      <w:r w:rsidRPr="00F568F5">
        <w:rPr>
          <w:rFonts w:ascii="Times New Roman" w:hAnsi="Times New Roman"/>
        </w:rPr>
        <w:t>Δ</w:t>
      </w:r>
      <w:r w:rsidRPr="00F568F5">
        <w:rPr>
          <w:rFonts w:ascii="Times New Roman" w:hAnsi="Times New Roman"/>
          <w:i/>
        </w:rPr>
        <w:t>E</w:t>
      </w:r>
      <w:r w:rsidRPr="00F568F5">
        <w:rPr>
          <w:rFonts w:ascii="Times New Roman" w:hAnsi="Times New Roman"/>
          <w:vertAlign w:val="subscript"/>
        </w:rPr>
        <w:t>p</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A</w:t>
      </w:r>
      <w:r w:rsidRPr="00F568F5">
        <w:rPr>
          <w:rFonts w:ascii="Times New Roman" w:hAnsi="Times New Roman"/>
          <w:i/>
        </w:rPr>
        <w:t>gh</w:t>
      </w:r>
      <w:r w:rsidRPr="00F568F5">
        <w:rPr>
          <w:rFonts w:ascii="Times New Roman" w:eastAsia="方正楷体_GBK" w:hAnsi="Times New Roman"/>
        </w:rPr>
        <w:t>可知，重力势能变化量不一定相等，故</w:t>
      </w:r>
      <w:r w:rsidRPr="00F568F5">
        <w:rPr>
          <w:rFonts w:ascii="Times New Roman" w:hAnsi="Times New Roman"/>
        </w:rPr>
        <w:t>B</w:t>
      </w:r>
      <w:r w:rsidRPr="00F568F5">
        <w:rPr>
          <w:rFonts w:ascii="Times New Roman" w:eastAsia="方正楷体_GBK" w:hAnsi="Times New Roman"/>
        </w:rPr>
        <w:t>错误；物体</w:t>
      </w:r>
      <w:r w:rsidRPr="00F568F5">
        <w:rPr>
          <w:rFonts w:ascii="Times New Roman" w:hAnsi="Times New Roman"/>
        </w:rPr>
        <w:t>A</w:t>
      </w:r>
      <w:r w:rsidRPr="00F568F5">
        <w:rPr>
          <w:rFonts w:ascii="Times New Roman" w:eastAsia="方正楷体_GBK" w:hAnsi="Times New Roman"/>
        </w:rPr>
        <w:t>放在弹簧上端并与之连接，若保持物体</w:t>
      </w:r>
      <w:r w:rsidRPr="00F568F5">
        <w:rPr>
          <w:rFonts w:ascii="Times New Roman" w:hAnsi="Times New Roman"/>
        </w:rPr>
        <w:t>B</w:t>
      </w:r>
      <w:r w:rsidRPr="00F568F5">
        <w:rPr>
          <w:rFonts w:ascii="Times New Roman" w:eastAsia="方正楷体_GBK" w:hAnsi="Times New Roman"/>
        </w:rPr>
        <w:t>始终在地面上，当物体</w:t>
      </w:r>
      <w:r w:rsidRPr="00F568F5">
        <w:rPr>
          <w:rFonts w:ascii="Times New Roman" w:hAnsi="Times New Roman"/>
        </w:rPr>
        <w:t>A</w:t>
      </w:r>
      <w:r w:rsidRPr="00F568F5">
        <w:rPr>
          <w:rFonts w:ascii="Times New Roman" w:eastAsia="方正楷体_GBK" w:hAnsi="Times New Roman"/>
        </w:rPr>
        <w:t>以最大振幅振动时，</w:t>
      </w:r>
      <w:r w:rsidRPr="00F568F5">
        <w:rPr>
          <w:rFonts w:ascii="Times New Roman" w:hAnsi="Times New Roman"/>
        </w:rPr>
        <w:t>A</w:t>
      </w:r>
      <w:r w:rsidRPr="00F568F5">
        <w:rPr>
          <w:rFonts w:ascii="Times New Roman" w:eastAsia="方正楷体_GBK" w:hAnsi="Times New Roman"/>
        </w:rPr>
        <w:t>在最高点时，物体</w:t>
      </w:r>
      <w:r w:rsidRPr="00F568F5">
        <w:rPr>
          <w:rFonts w:ascii="Times New Roman" w:hAnsi="Times New Roman"/>
        </w:rPr>
        <w:t>B</w:t>
      </w:r>
      <w:r w:rsidRPr="00F568F5">
        <w:rPr>
          <w:rFonts w:ascii="Times New Roman" w:eastAsia="方正楷体_GBK" w:hAnsi="Times New Roman"/>
        </w:rPr>
        <w:t>对地面的最小压力为</w:t>
      </w:r>
      <w:r w:rsidRPr="00F568F5">
        <w:rPr>
          <w:rFonts w:ascii="Times New Roman" w:hAnsi="Times New Roman"/>
        </w:rPr>
        <w:t>0</w:t>
      </w:r>
      <w:r w:rsidRPr="00F568F5">
        <w:rPr>
          <w:rFonts w:ascii="Times New Roman" w:eastAsia="方正楷体_GBK" w:hAnsi="Times New Roman"/>
        </w:rPr>
        <w:t>，此时对</w:t>
      </w:r>
      <w:r w:rsidRPr="00F568F5">
        <w:rPr>
          <w:rFonts w:ascii="Times New Roman" w:hAnsi="Times New Roman"/>
        </w:rPr>
        <w:t>B</w:t>
      </w:r>
      <w:r w:rsidRPr="00F568F5">
        <w:rPr>
          <w:rFonts w:ascii="Times New Roman" w:eastAsia="方正楷体_GBK" w:hAnsi="Times New Roman"/>
        </w:rPr>
        <w:t>，根据平衡条件可知，弹簧的弹力为</w:t>
      </w:r>
      <w:r w:rsidRPr="00F568F5">
        <w:rPr>
          <w:rFonts w:ascii="Times New Roman" w:hAnsi="Times New Roman"/>
          <w:i/>
        </w:rPr>
        <w:t>F</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B</w:t>
      </w:r>
      <w:r w:rsidRPr="00F568F5">
        <w:rPr>
          <w:rFonts w:ascii="Times New Roman" w:hAnsi="Times New Roman"/>
          <w:i/>
        </w:rPr>
        <w:t>g</w:t>
      </w:r>
      <w:r w:rsidRPr="00F568F5">
        <w:rPr>
          <w:rFonts w:ascii="Times New Roman" w:hAnsi="Times New Roman"/>
        </w:rPr>
        <w:t>＝</w:t>
      </w:r>
      <w:r w:rsidRPr="00F568F5">
        <w:rPr>
          <w:rFonts w:ascii="Times New Roman" w:hAnsi="Times New Roman"/>
        </w:rPr>
        <w:t>2</w:t>
      </w:r>
      <w:r w:rsidRPr="00F568F5">
        <w:rPr>
          <w:rFonts w:ascii="Times New Roman" w:eastAsia="方正楷体_GBK" w:hAnsi="Times New Roman"/>
        </w:rPr>
        <w:t xml:space="preserve"> </w:t>
      </w:r>
      <w:r w:rsidRPr="00F568F5">
        <w:rPr>
          <w:rFonts w:ascii="Times New Roman" w:hAnsi="Times New Roman"/>
        </w:rPr>
        <w:t>N</w:t>
      </w:r>
      <w:r w:rsidRPr="00F568F5">
        <w:rPr>
          <w:rFonts w:ascii="Times New Roman" w:eastAsia="方正楷体_GBK" w:hAnsi="Times New Roman"/>
        </w:rPr>
        <w:t>，此时</w:t>
      </w:r>
      <w:r w:rsidRPr="00F568F5">
        <w:rPr>
          <w:rFonts w:ascii="Times New Roman" w:hAnsi="Times New Roman"/>
        </w:rPr>
        <w:t>A</w:t>
      </w:r>
      <w:r w:rsidRPr="00F568F5">
        <w:rPr>
          <w:rFonts w:ascii="Times New Roman" w:eastAsia="方正楷体_GBK" w:hAnsi="Times New Roman"/>
        </w:rPr>
        <w:t>的合力为</w:t>
      </w:r>
      <w:r w:rsidRPr="00F568F5">
        <w:rPr>
          <w:rFonts w:ascii="Times New Roman" w:hAnsi="Times New Roman"/>
          <w:i/>
        </w:rPr>
        <w:t>F</w:t>
      </w:r>
      <w:r w:rsidRPr="00F568F5">
        <w:rPr>
          <w:rFonts w:ascii="Times New Roman" w:eastAsia="方正楷体_GBK" w:hAnsi="Times New Roman"/>
          <w:vertAlign w:val="subscript"/>
        </w:rPr>
        <w:t>合</w:t>
      </w:r>
      <w:r w:rsidRPr="00F568F5">
        <w:rPr>
          <w:rFonts w:ascii="Times New Roman" w:hAnsi="Times New Roman"/>
        </w:rPr>
        <w:t>＝</w:t>
      </w:r>
      <w:r w:rsidRPr="00F568F5">
        <w:rPr>
          <w:rFonts w:ascii="Times New Roman" w:hAnsi="Times New Roman"/>
          <w:i/>
        </w:rPr>
        <w:t>F</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A</w:t>
      </w:r>
      <w:r w:rsidRPr="00F568F5">
        <w:rPr>
          <w:rFonts w:ascii="Times New Roman" w:hAnsi="Times New Roman"/>
          <w:i/>
        </w:rPr>
        <w:t>g</w:t>
      </w:r>
      <w:r w:rsidRPr="00F568F5">
        <w:rPr>
          <w:rFonts w:ascii="Times New Roman" w:hAnsi="Times New Roman"/>
        </w:rPr>
        <w:t>＝</w:t>
      </w:r>
      <w:r w:rsidRPr="00F568F5">
        <w:rPr>
          <w:rFonts w:ascii="Times New Roman" w:hAnsi="Times New Roman"/>
        </w:rPr>
        <w:t>3</w:t>
      </w:r>
      <w:r w:rsidRPr="00F568F5">
        <w:rPr>
          <w:rFonts w:ascii="Times New Roman" w:eastAsia="方正楷体_GBK" w:hAnsi="Times New Roman"/>
        </w:rPr>
        <w:t xml:space="preserve"> </w:t>
      </w:r>
      <w:r w:rsidRPr="00F568F5">
        <w:rPr>
          <w:rFonts w:ascii="Times New Roman" w:hAnsi="Times New Roman"/>
        </w:rPr>
        <w:t>N</w:t>
      </w:r>
      <w:r w:rsidRPr="00F568F5">
        <w:rPr>
          <w:rFonts w:ascii="Times New Roman" w:eastAsia="方正楷体_GBK" w:hAnsi="Times New Roman"/>
        </w:rPr>
        <w:t>，此时</w:t>
      </w:r>
      <w:r w:rsidRPr="00F568F5">
        <w:rPr>
          <w:rFonts w:ascii="Times New Roman" w:hAnsi="Times New Roman"/>
        </w:rPr>
        <w:t>A</w:t>
      </w:r>
      <w:r w:rsidRPr="00F568F5">
        <w:rPr>
          <w:rFonts w:ascii="Times New Roman" w:eastAsia="方正楷体_GBK" w:hAnsi="Times New Roman"/>
        </w:rPr>
        <w:t>的合力提供回复力，根据简谐运动的对称性可知，当</w:t>
      </w:r>
      <w:r w:rsidRPr="00F568F5">
        <w:rPr>
          <w:rFonts w:ascii="Times New Roman" w:hAnsi="Times New Roman"/>
        </w:rPr>
        <w:t>A</w:t>
      </w:r>
      <w:r w:rsidRPr="00F568F5">
        <w:rPr>
          <w:rFonts w:ascii="Times New Roman" w:eastAsia="方正楷体_GBK" w:hAnsi="Times New Roman"/>
        </w:rPr>
        <w:t>在最低点时回复力大小与其在最高点时的回复力大小相等，则此时弹簧的弹力为</w:t>
      </w:r>
      <w:r w:rsidRPr="00F568F5">
        <w:rPr>
          <w:rFonts w:ascii="Times New Roman" w:hAnsi="Times New Roman"/>
          <w:i/>
        </w:rPr>
        <w:t>F'</w:t>
      </w:r>
      <w:r w:rsidRPr="00F568F5">
        <w:rPr>
          <w:rFonts w:ascii="Times New Roman" w:hAnsi="Times New Roman"/>
        </w:rPr>
        <w:t>＝</w:t>
      </w:r>
      <w:r w:rsidRPr="00F568F5">
        <w:rPr>
          <w:rFonts w:ascii="Times New Roman" w:hAnsi="Times New Roman"/>
          <w:i/>
        </w:rPr>
        <w:t>F</w:t>
      </w:r>
      <w:r w:rsidRPr="00F568F5">
        <w:rPr>
          <w:rFonts w:ascii="Times New Roman" w:eastAsia="方正楷体_GBK" w:hAnsi="Times New Roman"/>
          <w:vertAlign w:val="subscript"/>
        </w:rPr>
        <w:t>合</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A</w:t>
      </w:r>
      <w:r w:rsidRPr="00F568F5">
        <w:rPr>
          <w:rFonts w:ascii="Times New Roman" w:hAnsi="Times New Roman"/>
          <w:i/>
        </w:rPr>
        <w:t>g</w:t>
      </w:r>
      <w:r w:rsidRPr="00F568F5">
        <w:rPr>
          <w:rFonts w:ascii="Times New Roman" w:hAnsi="Times New Roman"/>
        </w:rPr>
        <w:t>＝</w:t>
      </w:r>
      <w:r w:rsidRPr="00F568F5">
        <w:rPr>
          <w:rFonts w:ascii="Times New Roman" w:hAnsi="Times New Roman"/>
        </w:rPr>
        <w:t>4</w:t>
      </w:r>
      <w:r w:rsidRPr="00F568F5">
        <w:rPr>
          <w:rFonts w:ascii="Times New Roman" w:eastAsia="方正楷体_GBK" w:hAnsi="Times New Roman"/>
        </w:rPr>
        <w:t xml:space="preserve"> </w:t>
      </w:r>
      <w:r w:rsidRPr="00F568F5">
        <w:rPr>
          <w:rFonts w:ascii="Times New Roman" w:hAnsi="Times New Roman"/>
        </w:rPr>
        <w:t>N</w:t>
      </w:r>
      <w:r w:rsidRPr="00F568F5">
        <w:rPr>
          <w:rFonts w:ascii="Times New Roman" w:eastAsia="方正楷体_GBK" w:hAnsi="Times New Roman"/>
        </w:rPr>
        <w:t>；对</w:t>
      </w:r>
      <w:r w:rsidRPr="00F568F5">
        <w:rPr>
          <w:rFonts w:ascii="Times New Roman" w:hAnsi="Times New Roman"/>
        </w:rPr>
        <w:t>B</w:t>
      </w:r>
      <w:r w:rsidRPr="00F568F5">
        <w:rPr>
          <w:rFonts w:ascii="Times New Roman" w:eastAsia="方正楷体_GBK" w:hAnsi="Times New Roman"/>
        </w:rPr>
        <w:t>，根据平衡条件可知，</w:t>
      </w:r>
      <w:r w:rsidRPr="00F568F5">
        <w:rPr>
          <w:rFonts w:ascii="Times New Roman" w:hAnsi="Times New Roman"/>
        </w:rPr>
        <w:t>B</w:t>
      </w:r>
      <w:r w:rsidRPr="00F568F5">
        <w:rPr>
          <w:rFonts w:ascii="Times New Roman" w:eastAsia="方正楷体_GBK" w:hAnsi="Times New Roman"/>
        </w:rPr>
        <w:t>受到地面最大的支持力为</w:t>
      </w:r>
      <w:r w:rsidRPr="00F568F5">
        <w:rPr>
          <w:rFonts w:ascii="Times New Roman" w:hAnsi="Times New Roman"/>
          <w:i/>
        </w:rPr>
        <w:t>F</w:t>
      </w:r>
      <w:r w:rsidRPr="00F568F5">
        <w:rPr>
          <w:rFonts w:ascii="Times New Roman" w:hAnsi="Times New Roman"/>
          <w:vertAlign w:val="subscript"/>
        </w:rPr>
        <w:t>N</w:t>
      </w:r>
      <w:r w:rsidRPr="00F568F5">
        <w:rPr>
          <w:rFonts w:ascii="Times New Roman" w:hAnsi="Times New Roman"/>
        </w:rPr>
        <w:t>＝</w:t>
      </w:r>
      <w:r w:rsidRPr="00F568F5">
        <w:rPr>
          <w:rFonts w:ascii="Times New Roman" w:hAnsi="Times New Roman"/>
          <w:i/>
        </w:rPr>
        <w:t>F'</w:t>
      </w:r>
      <w:r w:rsidRPr="00F568F5">
        <w:rPr>
          <w:rFonts w:ascii="Times New Roman" w:hAnsi="Times New Roman"/>
        </w:rPr>
        <w:t>＋</w:t>
      </w:r>
      <w:r w:rsidRPr="00F568F5">
        <w:rPr>
          <w:rFonts w:ascii="Times New Roman" w:hAnsi="Times New Roman"/>
          <w:i/>
        </w:rPr>
        <w:t>m</w:t>
      </w:r>
      <w:r w:rsidRPr="00F568F5">
        <w:rPr>
          <w:rFonts w:ascii="Times New Roman" w:hAnsi="Times New Roman"/>
          <w:vertAlign w:val="subscript"/>
        </w:rPr>
        <w:t>B</w:t>
      </w:r>
      <w:r w:rsidRPr="00F568F5">
        <w:rPr>
          <w:rFonts w:ascii="Times New Roman" w:hAnsi="Times New Roman"/>
          <w:i/>
        </w:rPr>
        <w:t>g</w:t>
      </w:r>
      <w:r w:rsidRPr="00F568F5">
        <w:rPr>
          <w:rFonts w:ascii="Times New Roman" w:hAnsi="Times New Roman"/>
        </w:rPr>
        <w:t>＝</w:t>
      </w:r>
      <w:r w:rsidRPr="00F568F5">
        <w:rPr>
          <w:rFonts w:ascii="Times New Roman" w:hAnsi="Times New Roman"/>
        </w:rPr>
        <w:t>6</w:t>
      </w:r>
      <w:r w:rsidRPr="00F568F5">
        <w:rPr>
          <w:rFonts w:ascii="Times New Roman" w:eastAsia="方正楷体_GBK" w:hAnsi="Times New Roman"/>
        </w:rPr>
        <w:t xml:space="preserve"> </w:t>
      </w:r>
      <w:r w:rsidRPr="00F568F5">
        <w:rPr>
          <w:rFonts w:ascii="Times New Roman" w:hAnsi="Times New Roman"/>
        </w:rPr>
        <w:t>N</w:t>
      </w:r>
      <w:r w:rsidRPr="00F568F5">
        <w:rPr>
          <w:rFonts w:ascii="Times New Roman" w:eastAsia="方正楷体_GBK" w:hAnsi="Times New Roman"/>
        </w:rPr>
        <w:t>，根据牛顿第三定律可知，物体</w:t>
      </w:r>
      <w:r w:rsidRPr="00F568F5">
        <w:rPr>
          <w:rFonts w:ascii="Times New Roman" w:hAnsi="Times New Roman"/>
        </w:rPr>
        <w:t>B</w:t>
      </w:r>
      <w:r w:rsidRPr="00F568F5">
        <w:rPr>
          <w:rFonts w:ascii="Times New Roman" w:eastAsia="方正楷体_GBK" w:hAnsi="Times New Roman"/>
        </w:rPr>
        <w:t>对地面的最大压力为</w:t>
      </w:r>
      <w:r w:rsidRPr="00F568F5">
        <w:rPr>
          <w:rFonts w:ascii="Times New Roman" w:hAnsi="Times New Roman"/>
          <w:i/>
        </w:rPr>
        <w:t>F</w:t>
      </w:r>
      <w:r w:rsidRPr="00F568F5">
        <w:rPr>
          <w:rFonts w:ascii="Times New Roman" w:eastAsia="方正楷体_GBK" w:hAnsi="Times New Roman"/>
          <w:vertAlign w:val="subscript"/>
        </w:rPr>
        <w:t>压</w:t>
      </w:r>
      <w:r w:rsidRPr="00F568F5">
        <w:rPr>
          <w:rFonts w:ascii="Times New Roman" w:hAnsi="Times New Roman"/>
        </w:rPr>
        <w:t>＝</w:t>
      </w:r>
      <w:r w:rsidRPr="00F568F5">
        <w:rPr>
          <w:rFonts w:ascii="Times New Roman" w:hAnsi="Times New Roman"/>
          <w:i/>
        </w:rPr>
        <w:t>F</w:t>
      </w:r>
      <w:r w:rsidRPr="00F568F5">
        <w:rPr>
          <w:rFonts w:ascii="Times New Roman" w:hAnsi="Times New Roman"/>
          <w:vertAlign w:val="subscript"/>
        </w:rPr>
        <w:t>N</w:t>
      </w:r>
      <w:r w:rsidRPr="00F568F5">
        <w:rPr>
          <w:rFonts w:ascii="Times New Roman" w:hAnsi="Times New Roman"/>
        </w:rPr>
        <w:t>＝</w:t>
      </w:r>
      <w:r w:rsidRPr="00F568F5">
        <w:rPr>
          <w:rFonts w:ascii="Times New Roman" w:hAnsi="Times New Roman"/>
        </w:rPr>
        <w:t>6</w:t>
      </w:r>
      <w:r w:rsidRPr="00F568F5">
        <w:rPr>
          <w:rFonts w:ascii="Times New Roman" w:eastAsia="方正楷体_GBK" w:hAnsi="Times New Roman"/>
        </w:rPr>
        <w:t xml:space="preserve"> </w:t>
      </w:r>
      <w:r w:rsidRPr="00F568F5">
        <w:rPr>
          <w:rFonts w:ascii="Times New Roman" w:hAnsi="Times New Roman"/>
        </w:rPr>
        <w:t>N</w:t>
      </w:r>
      <w:r w:rsidRPr="00F568F5">
        <w:rPr>
          <w:rFonts w:ascii="Times New Roman" w:eastAsia="方正楷体_GBK" w:hAnsi="Times New Roman"/>
        </w:rPr>
        <w:t>，故</w:t>
      </w:r>
      <w:r w:rsidRPr="00F568F5">
        <w:rPr>
          <w:rFonts w:ascii="Times New Roman" w:hAnsi="Times New Roman"/>
        </w:rPr>
        <w:t>C</w:t>
      </w:r>
      <w:r w:rsidRPr="00F568F5">
        <w:rPr>
          <w:rFonts w:ascii="Times New Roman" w:eastAsia="方正楷体_GBK" w:hAnsi="Times New Roman"/>
        </w:rPr>
        <w:t>正确，</w:t>
      </w:r>
      <w:r w:rsidRPr="00F568F5">
        <w:rPr>
          <w:rFonts w:ascii="Times New Roman" w:hAnsi="Times New Roman"/>
        </w:rPr>
        <w:t>D</w:t>
      </w:r>
      <w:r w:rsidRPr="00F568F5">
        <w:rPr>
          <w:rFonts w:ascii="Times New Roman" w:eastAsia="方正楷体_GBK" w:hAnsi="Times New Roman"/>
        </w:rPr>
        <w:t>错误。</w:t>
      </w:r>
      <w:r w:rsidRPr="00F568F5">
        <w:rPr>
          <w:rFonts w:ascii="Times New Roman" w:eastAsia="方正楷体_GBK" w:hAnsi="Times New Roman"/>
        </w:rPr>
        <w:t>]</w:t>
      </w:r>
    </w:p>
    <w:p w:rsidR="00A45286" w:rsidRPr="003D5736" w:rsidRDefault="00A45286" w:rsidP="0061479E">
      <w:pPr>
        <w:tabs>
          <w:tab w:val="left" w:pos="2268"/>
          <w:tab w:val="left" w:pos="4395"/>
          <w:tab w:val="left" w:pos="6521"/>
        </w:tabs>
        <w:spacing w:line="360" w:lineRule="auto"/>
        <w:rPr>
          <w:rFonts w:ascii="Times New Roman" w:hAnsi="Times New Roman"/>
        </w:rPr>
      </w:pPr>
      <w:bookmarkStart w:id="0" w:name="_GoBack"/>
      <w:bookmarkEnd w:id="0"/>
    </w:p>
    <w:sectPr w:rsidR="00A45286" w:rsidRPr="003D573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6E0" w:rsidRDefault="002266E0" w:rsidP="006C537E">
      <w:pPr>
        <w:pStyle w:val="a3"/>
      </w:pPr>
      <w:r>
        <w:separator/>
      </w:r>
    </w:p>
  </w:endnote>
  <w:endnote w:type="continuationSeparator" w:id="0">
    <w:p w:rsidR="002266E0" w:rsidRDefault="002266E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6E0" w:rsidRDefault="002266E0">
      <w:pPr>
        <w:pStyle w:val="a3"/>
      </w:pPr>
      <w:r>
        <w:separator/>
      </w:r>
    </w:p>
  </w:footnote>
  <w:footnote w:type="continuationSeparator" w:id="0">
    <w:p w:rsidR="002266E0" w:rsidRDefault="002266E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31927"/>
    <w:rsid w:val="00043C97"/>
    <w:rsid w:val="00051636"/>
    <w:rsid w:val="00056ABB"/>
    <w:rsid w:val="0006373F"/>
    <w:rsid w:val="00074943"/>
    <w:rsid w:val="00075369"/>
    <w:rsid w:val="000B623B"/>
    <w:rsid w:val="000D042C"/>
    <w:rsid w:val="000D45BC"/>
    <w:rsid w:val="001302C8"/>
    <w:rsid w:val="0013235C"/>
    <w:rsid w:val="00152ED9"/>
    <w:rsid w:val="0018713B"/>
    <w:rsid w:val="001C493E"/>
    <w:rsid w:val="001C5ADF"/>
    <w:rsid w:val="001E5475"/>
    <w:rsid w:val="00201251"/>
    <w:rsid w:val="002068E6"/>
    <w:rsid w:val="002266E0"/>
    <w:rsid w:val="00292EDB"/>
    <w:rsid w:val="002A22B5"/>
    <w:rsid w:val="002D41EF"/>
    <w:rsid w:val="002E572F"/>
    <w:rsid w:val="00303BAD"/>
    <w:rsid w:val="00326389"/>
    <w:rsid w:val="00327CDE"/>
    <w:rsid w:val="00391EE7"/>
    <w:rsid w:val="003B1CD3"/>
    <w:rsid w:val="003B5E51"/>
    <w:rsid w:val="003D5736"/>
    <w:rsid w:val="00405CA5"/>
    <w:rsid w:val="00451408"/>
    <w:rsid w:val="00486645"/>
    <w:rsid w:val="0049669A"/>
    <w:rsid w:val="004A2F49"/>
    <w:rsid w:val="004A3019"/>
    <w:rsid w:val="004B48B3"/>
    <w:rsid w:val="00510EA2"/>
    <w:rsid w:val="005156A7"/>
    <w:rsid w:val="005243A2"/>
    <w:rsid w:val="00535272"/>
    <w:rsid w:val="005451C4"/>
    <w:rsid w:val="005518C6"/>
    <w:rsid w:val="0058578F"/>
    <w:rsid w:val="005A6DD9"/>
    <w:rsid w:val="005B0CFB"/>
    <w:rsid w:val="005F127C"/>
    <w:rsid w:val="0061479E"/>
    <w:rsid w:val="006414CB"/>
    <w:rsid w:val="006571EB"/>
    <w:rsid w:val="006924C1"/>
    <w:rsid w:val="006C537E"/>
    <w:rsid w:val="006E28A5"/>
    <w:rsid w:val="00720332"/>
    <w:rsid w:val="007D3C6E"/>
    <w:rsid w:val="0081363D"/>
    <w:rsid w:val="00843D10"/>
    <w:rsid w:val="008851E5"/>
    <w:rsid w:val="008B3DDC"/>
    <w:rsid w:val="009217BC"/>
    <w:rsid w:val="00960619"/>
    <w:rsid w:val="00971BFB"/>
    <w:rsid w:val="009D7281"/>
    <w:rsid w:val="009F4C47"/>
    <w:rsid w:val="00A33F40"/>
    <w:rsid w:val="00A45286"/>
    <w:rsid w:val="00AB315B"/>
    <w:rsid w:val="00B14EA5"/>
    <w:rsid w:val="00B231F7"/>
    <w:rsid w:val="00B308B8"/>
    <w:rsid w:val="00B82B68"/>
    <w:rsid w:val="00BA1E36"/>
    <w:rsid w:val="00BF17CB"/>
    <w:rsid w:val="00C03733"/>
    <w:rsid w:val="00C44E2D"/>
    <w:rsid w:val="00C47140"/>
    <w:rsid w:val="00C6302E"/>
    <w:rsid w:val="00C82289"/>
    <w:rsid w:val="00C93E3A"/>
    <w:rsid w:val="00CA6398"/>
    <w:rsid w:val="00CB1D13"/>
    <w:rsid w:val="00D01BC0"/>
    <w:rsid w:val="00D3685C"/>
    <w:rsid w:val="00D81827"/>
    <w:rsid w:val="00D940E1"/>
    <w:rsid w:val="00E05032"/>
    <w:rsid w:val="00E336E3"/>
    <w:rsid w:val="00E42BAC"/>
    <w:rsid w:val="00E5427A"/>
    <w:rsid w:val="00E629AC"/>
    <w:rsid w:val="00E93DC0"/>
    <w:rsid w:val="00EA3CD8"/>
    <w:rsid w:val="00EB4538"/>
    <w:rsid w:val="00EE3F4A"/>
    <w:rsid w:val="00F043AD"/>
    <w:rsid w:val="00F2499B"/>
    <w:rsid w:val="00F30182"/>
    <w:rsid w:val="00F568F5"/>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8C2D1E4-9AF4-418C-BCA9-27428C6E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61479E"/>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61479E"/>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61479E"/>
    <w:rPr>
      <w:rFonts w:ascii="Times New Roman" w:eastAsia="宋体" w:hAnsi="Times New Roman" w:cs="Times New Roman"/>
      <w:b/>
      <w:bCs/>
      <w:sz w:val="32"/>
      <w:szCs w:val="32"/>
    </w:rPr>
  </w:style>
  <w:style w:type="character" w:customStyle="1" w:styleId="3Char">
    <w:name w:val="标题 3 Char"/>
    <w:link w:val="3"/>
    <w:uiPriority w:val="9"/>
    <w:rsid w:val="0061479E"/>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customXml/itemProps4.xml><?xml version="1.0" encoding="utf-8"?>
<ds:datastoreItem xmlns:ds="http://schemas.openxmlformats.org/officeDocument/2006/customXml" ds:itemID="{A442ADE9-2295-4383-9472-CBA8868F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9</cp:revision>
  <dcterms:created xsi:type="dcterms:W3CDTF">2025-03-22T01:12:00Z</dcterms:created>
  <dcterms:modified xsi:type="dcterms:W3CDTF">2025-04-29T02:22:00Z</dcterms:modified>
</cp:coreProperties>
</file>